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D3228" w14:textId="77777777" w:rsidR="008046CB" w:rsidRDefault="00000000">
      <w:r>
        <w:tab/>
      </w:r>
    </w:p>
    <w:tbl>
      <w:tblPr>
        <w:tblStyle w:val="Grilledutableau"/>
        <w:tblpPr w:leftFromText="141" w:rightFromText="141" w:vertAnchor="text" w:horzAnchor="margin" w:tblpY="36"/>
        <w:tblW w:w="0" w:type="auto"/>
        <w:tblLook w:val="04A0" w:firstRow="1" w:lastRow="0" w:firstColumn="1" w:lastColumn="0" w:noHBand="0" w:noVBand="1"/>
      </w:tblPr>
      <w:tblGrid>
        <w:gridCol w:w="1980"/>
        <w:gridCol w:w="8363"/>
      </w:tblGrid>
      <w:tr w:rsidR="008046CB" w14:paraId="724AF59C" w14:textId="77777777" w:rsidTr="00BE60D3">
        <w:tc>
          <w:tcPr>
            <w:tcW w:w="1980" w:type="dxa"/>
          </w:tcPr>
          <w:p w14:paraId="6BE9DB41" w14:textId="0932881A" w:rsidR="008046CB" w:rsidRDefault="00000000">
            <w:pPr>
              <w:tabs>
                <w:tab w:val="left" w:pos="5103"/>
              </w:tabs>
              <w:spacing w:after="0" w:line="240" w:lineRule="auto"/>
              <w:contextualSpacing/>
              <w:rPr>
                <w:sz w:val="28"/>
                <w:szCs w:val="28"/>
              </w:rPr>
            </w:pPr>
            <w:r>
              <w:rPr>
                <w:sz w:val="28"/>
                <w:szCs w:val="28"/>
              </w:rPr>
              <w:t>Stages choisis :</w:t>
            </w:r>
          </w:p>
          <w:p w14:paraId="058D4BB2" w14:textId="77777777" w:rsidR="008046CB" w:rsidRDefault="008046CB">
            <w:pPr>
              <w:tabs>
                <w:tab w:val="left" w:pos="5103"/>
              </w:tabs>
              <w:spacing w:after="0" w:line="240" w:lineRule="auto"/>
              <w:contextualSpacing/>
              <w:jc w:val="center"/>
              <w:rPr>
                <w:sz w:val="24"/>
                <w:szCs w:val="24"/>
              </w:rPr>
            </w:pPr>
          </w:p>
        </w:tc>
        <w:tc>
          <w:tcPr>
            <w:tcW w:w="8363" w:type="dxa"/>
          </w:tcPr>
          <w:p w14:paraId="25C8595B" w14:textId="6F7104C4" w:rsidR="00BE60D3" w:rsidRDefault="00BE60D3">
            <w:pPr>
              <w:tabs>
                <w:tab w:val="left" w:pos="5103"/>
              </w:tabs>
              <w:spacing w:after="0" w:line="240" w:lineRule="auto"/>
              <w:contextualSpacing/>
              <w:rPr>
                <w:sz w:val="28"/>
                <w:szCs w:val="28"/>
              </w:rPr>
            </w:pPr>
            <w:r>
              <w:rPr>
                <w:sz w:val="28"/>
                <w:szCs w:val="28"/>
              </w:rPr>
              <w:sym w:font="Wingdings" w:char="F06F"/>
            </w:r>
            <w:r>
              <w:rPr>
                <w:sz w:val="28"/>
                <w:szCs w:val="28"/>
              </w:rPr>
              <w:t xml:space="preserve"> Découverte     </w:t>
            </w:r>
            <w:r>
              <w:rPr>
                <w:sz w:val="28"/>
                <w:szCs w:val="28"/>
              </w:rPr>
              <w:sym w:font="Wingdings" w:char="F06F"/>
            </w:r>
            <w:r>
              <w:rPr>
                <w:sz w:val="28"/>
                <w:szCs w:val="28"/>
              </w:rPr>
              <w:t xml:space="preserve"> Poney d’or - Galop 1</w:t>
            </w:r>
          </w:p>
          <w:p w14:paraId="189DA18A" w14:textId="2DF21E0C" w:rsidR="008046CB" w:rsidRDefault="00BE60D3">
            <w:pPr>
              <w:tabs>
                <w:tab w:val="left" w:pos="5103"/>
              </w:tabs>
              <w:spacing w:after="0" w:line="240" w:lineRule="auto"/>
              <w:contextualSpacing/>
              <w:rPr>
                <w:sz w:val="28"/>
                <w:szCs w:val="28"/>
              </w:rPr>
            </w:pPr>
            <w:r>
              <w:rPr>
                <w:sz w:val="28"/>
                <w:szCs w:val="28"/>
              </w:rPr>
              <w:sym w:font="Wingdings" w:char="F06F"/>
            </w:r>
            <w:r>
              <w:rPr>
                <w:sz w:val="28"/>
                <w:szCs w:val="28"/>
              </w:rPr>
              <w:t xml:space="preserve"> Galop 1 - 2     </w:t>
            </w:r>
            <w:r>
              <w:rPr>
                <w:sz w:val="28"/>
                <w:szCs w:val="28"/>
              </w:rPr>
              <w:sym w:font="Wingdings" w:char="F06F"/>
            </w:r>
            <w:r>
              <w:rPr>
                <w:sz w:val="28"/>
                <w:szCs w:val="28"/>
              </w:rPr>
              <w:t xml:space="preserve"> Galop 3-4                        </w:t>
            </w:r>
            <w:r>
              <w:rPr>
                <w:sz w:val="28"/>
                <w:szCs w:val="28"/>
              </w:rPr>
              <w:sym w:font="Wingdings" w:char="F06F"/>
            </w:r>
            <w:r>
              <w:rPr>
                <w:sz w:val="28"/>
                <w:szCs w:val="28"/>
              </w:rPr>
              <w:t xml:space="preserve"> Galop 5 et +</w:t>
            </w:r>
          </w:p>
        </w:tc>
      </w:tr>
      <w:tr w:rsidR="008046CB" w14:paraId="31AD803B" w14:textId="77777777" w:rsidTr="00BE60D3">
        <w:tc>
          <w:tcPr>
            <w:tcW w:w="1980" w:type="dxa"/>
          </w:tcPr>
          <w:p w14:paraId="40BD50A4" w14:textId="77777777" w:rsidR="008046CB" w:rsidRDefault="00000000">
            <w:pPr>
              <w:tabs>
                <w:tab w:val="left" w:pos="5103"/>
              </w:tabs>
              <w:spacing w:after="0" w:line="240" w:lineRule="auto"/>
              <w:contextualSpacing/>
              <w:rPr>
                <w:sz w:val="28"/>
                <w:szCs w:val="28"/>
              </w:rPr>
            </w:pPr>
            <w:r>
              <w:rPr>
                <w:sz w:val="28"/>
                <w:szCs w:val="28"/>
              </w:rPr>
              <w:t>Dates :</w:t>
            </w:r>
          </w:p>
          <w:p w14:paraId="39CB7DDE" w14:textId="77777777" w:rsidR="008046CB" w:rsidRDefault="008046CB">
            <w:pPr>
              <w:tabs>
                <w:tab w:val="left" w:pos="5103"/>
              </w:tabs>
              <w:spacing w:after="0" w:line="240" w:lineRule="auto"/>
              <w:contextualSpacing/>
              <w:rPr>
                <w:sz w:val="28"/>
                <w:szCs w:val="28"/>
              </w:rPr>
            </w:pPr>
          </w:p>
        </w:tc>
        <w:tc>
          <w:tcPr>
            <w:tcW w:w="8363" w:type="dxa"/>
          </w:tcPr>
          <w:p w14:paraId="4EA882C4" w14:textId="77777777" w:rsidR="008046CB" w:rsidRDefault="008046CB">
            <w:pPr>
              <w:tabs>
                <w:tab w:val="left" w:pos="5103"/>
              </w:tabs>
              <w:spacing w:after="0" w:line="240" w:lineRule="auto"/>
              <w:contextualSpacing/>
              <w:rPr>
                <w:sz w:val="28"/>
                <w:szCs w:val="28"/>
              </w:rPr>
            </w:pPr>
          </w:p>
        </w:tc>
      </w:tr>
    </w:tbl>
    <w:p w14:paraId="681D27E8" w14:textId="77777777" w:rsidR="008046CB" w:rsidRDefault="008046CB">
      <w:pPr>
        <w:tabs>
          <w:tab w:val="left" w:pos="5103"/>
        </w:tabs>
        <w:contextualSpacing/>
        <w:rPr>
          <w:sz w:val="12"/>
          <w:szCs w:val="12"/>
        </w:rPr>
      </w:pPr>
    </w:p>
    <w:p w14:paraId="4190CC44" w14:textId="77777777" w:rsidR="008046CB" w:rsidRDefault="008046CB">
      <w:pPr>
        <w:tabs>
          <w:tab w:val="left" w:pos="5103"/>
        </w:tabs>
        <w:contextualSpacing/>
        <w:rPr>
          <w:sz w:val="12"/>
          <w:szCs w:val="12"/>
        </w:rPr>
      </w:pPr>
    </w:p>
    <w:p w14:paraId="6AF93680" w14:textId="77777777" w:rsidR="008046CB" w:rsidRDefault="008046CB">
      <w:pPr>
        <w:tabs>
          <w:tab w:val="left" w:pos="5103"/>
        </w:tabs>
        <w:contextualSpacing/>
        <w:rPr>
          <w:sz w:val="12"/>
          <w:szCs w:val="12"/>
        </w:rPr>
      </w:pPr>
    </w:p>
    <w:tbl>
      <w:tblPr>
        <w:tblStyle w:val="Grilledutableau"/>
        <w:tblW w:w="0" w:type="auto"/>
        <w:tblLook w:val="04A0" w:firstRow="1" w:lastRow="0" w:firstColumn="1" w:lastColumn="0" w:noHBand="0" w:noVBand="1"/>
      </w:tblPr>
      <w:tblGrid>
        <w:gridCol w:w="3964"/>
        <w:gridCol w:w="6379"/>
      </w:tblGrid>
      <w:tr w:rsidR="008046CB" w14:paraId="453B2E9C" w14:textId="77777777" w:rsidTr="00BE60D3">
        <w:tc>
          <w:tcPr>
            <w:tcW w:w="3964" w:type="dxa"/>
          </w:tcPr>
          <w:p w14:paraId="75ACB89E" w14:textId="76DE3D81" w:rsidR="008046CB" w:rsidRDefault="00000000">
            <w:pPr>
              <w:tabs>
                <w:tab w:val="left" w:pos="5103"/>
              </w:tabs>
              <w:spacing w:after="0" w:line="240" w:lineRule="auto"/>
              <w:contextualSpacing/>
              <w:rPr>
                <w:sz w:val="28"/>
                <w:szCs w:val="28"/>
              </w:rPr>
            </w:pPr>
            <w:r>
              <w:rPr>
                <w:sz w:val="28"/>
                <w:szCs w:val="28"/>
              </w:rPr>
              <w:t>Nom, prénom</w:t>
            </w:r>
            <w:r w:rsidR="00BE60D3">
              <w:rPr>
                <w:sz w:val="28"/>
                <w:szCs w:val="28"/>
              </w:rPr>
              <w:t xml:space="preserve"> du cavalier</w:t>
            </w:r>
            <w:r>
              <w:rPr>
                <w:sz w:val="28"/>
                <w:szCs w:val="28"/>
              </w:rPr>
              <w:t> :</w:t>
            </w:r>
          </w:p>
          <w:p w14:paraId="7E3389CB" w14:textId="77777777" w:rsidR="008046CB" w:rsidRDefault="008046CB">
            <w:pPr>
              <w:tabs>
                <w:tab w:val="left" w:pos="5103"/>
              </w:tabs>
              <w:spacing w:after="0" w:line="240" w:lineRule="auto"/>
              <w:contextualSpacing/>
              <w:rPr>
                <w:sz w:val="24"/>
                <w:szCs w:val="24"/>
              </w:rPr>
            </w:pPr>
          </w:p>
        </w:tc>
        <w:tc>
          <w:tcPr>
            <w:tcW w:w="6379" w:type="dxa"/>
          </w:tcPr>
          <w:p w14:paraId="1A3A2F74" w14:textId="77777777" w:rsidR="008046CB" w:rsidRDefault="008046CB">
            <w:pPr>
              <w:tabs>
                <w:tab w:val="left" w:pos="5103"/>
              </w:tabs>
              <w:spacing w:after="0" w:line="240" w:lineRule="auto"/>
              <w:contextualSpacing/>
              <w:rPr>
                <w:sz w:val="28"/>
                <w:szCs w:val="28"/>
              </w:rPr>
            </w:pPr>
          </w:p>
        </w:tc>
      </w:tr>
      <w:tr w:rsidR="008046CB" w14:paraId="37FB5736" w14:textId="77777777" w:rsidTr="00BE60D3">
        <w:tc>
          <w:tcPr>
            <w:tcW w:w="3964" w:type="dxa"/>
          </w:tcPr>
          <w:p w14:paraId="0A77FCBA" w14:textId="77777777" w:rsidR="008046CB" w:rsidRDefault="00000000">
            <w:pPr>
              <w:tabs>
                <w:tab w:val="left" w:pos="5103"/>
              </w:tabs>
              <w:spacing w:after="0" w:line="240" w:lineRule="auto"/>
              <w:contextualSpacing/>
              <w:rPr>
                <w:sz w:val="28"/>
                <w:szCs w:val="28"/>
              </w:rPr>
            </w:pPr>
            <w:r>
              <w:rPr>
                <w:sz w:val="28"/>
                <w:szCs w:val="28"/>
              </w:rPr>
              <w:t>Date de naissance :</w:t>
            </w:r>
          </w:p>
          <w:p w14:paraId="38272E2F" w14:textId="77777777" w:rsidR="008046CB" w:rsidRDefault="008046CB">
            <w:pPr>
              <w:tabs>
                <w:tab w:val="left" w:pos="5103"/>
              </w:tabs>
              <w:spacing w:after="0" w:line="240" w:lineRule="auto"/>
              <w:contextualSpacing/>
              <w:rPr>
                <w:sz w:val="28"/>
                <w:szCs w:val="28"/>
              </w:rPr>
            </w:pPr>
          </w:p>
        </w:tc>
        <w:tc>
          <w:tcPr>
            <w:tcW w:w="6379" w:type="dxa"/>
          </w:tcPr>
          <w:p w14:paraId="522386E8" w14:textId="77777777" w:rsidR="008046CB" w:rsidRDefault="008046CB">
            <w:pPr>
              <w:tabs>
                <w:tab w:val="left" w:pos="5103"/>
              </w:tabs>
              <w:spacing w:after="0" w:line="240" w:lineRule="auto"/>
              <w:contextualSpacing/>
              <w:rPr>
                <w:sz w:val="28"/>
                <w:szCs w:val="28"/>
              </w:rPr>
            </w:pPr>
          </w:p>
        </w:tc>
      </w:tr>
      <w:tr w:rsidR="00BE60D3" w14:paraId="41C59D5F" w14:textId="77777777" w:rsidTr="00924E77">
        <w:trPr>
          <w:trHeight w:val="390"/>
        </w:trPr>
        <w:tc>
          <w:tcPr>
            <w:tcW w:w="3964" w:type="dxa"/>
          </w:tcPr>
          <w:p w14:paraId="1EFE0325" w14:textId="79667879" w:rsidR="00BE60D3" w:rsidRPr="00BE60D3" w:rsidRDefault="00BE60D3">
            <w:pPr>
              <w:tabs>
                <w:tab w:val="left" w:pos="5103"/>
              </w:tabs>
              <w:spacing w:after="0" w:line="240" w:lineRule="auto"/>
              <w:contextualSpacing/>
              <w:rPr>
                <w:sz w:val="24"/>
                <w:szCs w:val="24"/>
              </w:rPr>
            </w:pPr>
            <w:r w:rsidRPr="00BE60D3">
              <w:rPr>
                <w:sz w:val="24"/>
                <w:szCs w:val="24"/>
              </w:rPr>
              <w:t>Nom, prénom du représentant légal</w:t>
            </w:r>
            <w:r>
              <w:rPr>
                <w:sz w:val="24"/>
                <w:szCs w:val="24"/>
              </w:rPr>
              <w:t> :</w:t>
            </w:r>
          </w:p>
        </w:tc>
        <w:tc>
          <w:tcPr>
            <w:tcW w:w="6379" w:type="dxa"/>
          </w:tcPr>
          <w:p w14:paraId="11CB5D43" w14:textId="77777777" w:rsidR="00BE60D3" w:rsidRDefault="00BE60D3">
            <w:pPr>
              <w:tabs>
                <w:tab w:val="left" w:pos="5103"/>
              </w:tabs>
              <w:spacing w:after="0" w:line="240" w:lineRule="auto"/>
              <w:contextualSpacing/>
              <w:rPr>
                <w:sz w:val="28"/>
                <w:szCs w:val="28"/>
              </w:rPr>
            </w:pPr>
          </w:p>
        </w:tc>
      </w:tr>
      <w:tr w:rsidR="00BE60D3" w14:paraId="592B1A4E" w14:textId="77777777" w:rsidTr="00924E77">
        <w:trPr>
          <w:trHeight w:val="552"/>
        </w:trPr>
        <w:tc>
          <w:tcPr>
            <w:tcW w:w="3964" w:type="dxa"/>
          </w:tcPr>
          <w:p w14:paraId="2F9F4119" w14:textId="657A02A5" w:rsidR="00BE60D3" w:rsidRPr="00BE60D3" w:rsidRDefault="00BE60D3">
            <w:pPr>
              <w:tabs>
                <w:tab w:val="left" w:pos="5103"/>
              </w:tabs>
              <w:spacing w:after="0" w:line="240" w:lineRule="auto"/>
              <w:contextualSpacing/>
              <w:rPr>
                <w:sz w:val="24"/>
                <w:szCs w:val="24"/>
              </w:rPr>
            </w:pPr>
            <w:r>
              <w:rPr>
                <w:sz w:val="24"/>
                <w:szCs w:val="24"/>
              </w:rPr>
              <w:t xml:space="preserve">Date de naissance du représentant : </w:t>
            </w:r>
          </w:p>
        </w:tc>
        <w:tc>
          <w:tcPr>
            <w:tcW w:w="6379" w:type="dxa"/>
          </w:tcPr>
          <w:p w14:paraId="0B911DA6" w14:textId="77777777" w:rsidR="00BE60D3" w:rsidRDefault="00BE60D3">
            <w:pPr>
              <w:tabs>
                <w:tab w:val="left" w:pos="5103"/>
              </w:tabs>
              <w:spacing w:after="0" w:line="240" w:lineRule="auto"/>
              <w:contextualSpacing/>
              <w:rPr>
                <w:sz w:val="28"/>
                <w:szCs w:val="28"/>
              </w:rPr>
            </w:pPr>
          </w:p>
        </w:tc>
      </w:tr>
      <w:tr w:rsidR="008046CB" w14:paraId="407A6F9E" w14:textId="77777777" w:rsidTr="00BE60D3">
        <w:tc>
          <w:tcPr>
            <w:tcW w:w="3964" w:type="dxa"/>
          </w:tcPr>
          <w:p w14:paraId="404D7FCB" w14:textId="77777777" w:rsidR="008046CB" w:rsidRDefault="00000000">
            <w:pPr>
              <w:tabs>
                <w:tab w:val="left" w:pos="5103"/>
              </w:tabs>
              <w:spacing w:after="0" w:line="240" w:lineRule="auto"/>
              <w:contextualSpacing/>
              <w:rPr>
                <w:sz w:val="28"/>
                <w:szCs w:val="28"/>
              </w:rPr>
            </w:pPr>
            <w:r>
              <w:rPr>
                <w:sz w:val="28"/>
                <w:szCs w:val="28"/>
              </w:rPr>
              <w:t>Adresse postale :</w:t>
            </w:r>
          </w:p>
          <w:p w14:paraId="782C6C07" w14:textId="77777777" w:rsidR="008046CB" w:rsidRDefault="008046CB">
            <w:pPr>
              <w:tabs>
                <w:tab w:val="left" w:pos="5103"/>
              </w:tabs>
              <w:spacing w:after="0" w:line="240" w:lineRule="auto"/>
              <w:contextualSpacing/>
              <w:rPr>
                <w:sz w:val="28"/>
                <w:szCs w:val="28"/>
              </w:rPr>
            </w:pPr>
          </w:p>
        </w:tc>
        <w:tc>
          <w:tcPr>
            <w:tcW w:w="6379" w:type="dxa"/>
          </w:tcPr>
          <w:p w14:paraId="5B394E37" w14:textId="77777777" w:rsidR="008046CB" w:rsidRDefault="008046CB">
            <w:pPr>
              <w:tabs>
                <w:tab w:val="left" w:pos="5103"/>
              </w:tabs>
              <w:spacing w:after="0" w:line="240" w:lineRule="auto"/>
              <w:contextualSpacing/>
              <w:rPr>
                <w:sz w:val="28"/>
                <w:szCs w:val="28"/>
              </w:rPr>
            </w:pPr>
          </w:p>
        </w:tc>
      </w:tr>
      <w:tr w:rsidR="008046CB" w14:paraId="78CBA5FF" w14:textId="77777777" w:rsidTr="00BE60D3">
        <w:tc>
          <w:tcPr>
            <w:tcW w:w="3964" w:type="dxa"/>
          </w:tcPr>
          <w:p w14:paraId="3418DFDC" w14:textId="77777777" w:rsidR="008046CB" w:rsidRDefault="00000000">
            <w:pPr>
              <w:tabs>
                <w:tab w:val="left" w:pos="5103"/>
              </w:tabs>
              <w:spacing w:after="0" w:line="240" w:lineRule="auto"/>
              <w:contextualSpacing/>
              <w:rPr>
                <w:sz w:val="28"/>
                <w:szCs w:val="28"/>
              </w:rPr>
            </w:pPr>
            <w:r>
              <w:rPr>
                <w:sz w:val="28"/>
                <w:szCs w:val="28"/>
              </w:rPr>
              <w:t>N° licence, Niveau de galop :</w:t>
            </w:r>
          </w:p>
          <w:p w14:paraId="3950BE22" w14:textId="77777777" w:rsidR="008046CB" w:rsidRDefault="008046CB">
            <w:pPr>
              <w:tabs>
                <w:tab w:val="left" w:pos="5103"/>
              </w:tabs>
              <w:spacing w:after="0" w:line="240" w:lineRule="auto"/>
              <w:contextualSpacing/>
              <w:rPr>
                <w:sz w:val="28"/>
                <w:szCs w:val="28"/>
              </w:rPr>
            </w:pPr>
          </w:p>
        </w:tc>
        <w:tc>
          <w:tcPr>
            <w:tcW w:w="6379" w:type="dxa"/>
          </w:tcPr>
          <w:p w14:paraId="699AF591" w14:textId="77777777" w:rsidR="008046CB" w:rsidRDefault="008046CB">
            <w:pPr>
              <w:tabs>
                <w:tab w:val="left" w:pos="5103"/>
              </w:tabs>
              <w:spacing w:after="0" w:line="240" w:lineRule="auto"/>
              <w:contextualSpacing/>
              <w:rPr>
                <w:sz w:val="28"/>
                <w:szCs w:val="28"/>
              </w:rPr>
            </w:pPr>
          </w:p>
        </w:tc>
      </w:tr>
      <w:tr w:rsidR="008046CB" w14:paraId="005CF388" w14:textId="77777777" w:rsidTr="00BE60D3">
        <w:tc>
          <w:tcPr>
            <w:tcW w:w="3964" w:type="dxa"/>
          </w:tcPr>
          <w:p w14:paraId="37AC1E2D" w14:textId="77777777" w:rsidR="008046CB" w:rsidRDefault="00000000">
            <w:pPr>
              <w:tabs>
                <w:tab w:val="left" w:pos="5103"/>
              </w:tabs>
              <w:spacing w:after="0" w:line="240" w:lineRule="auto"/>
              <w:contextualSpacing/>
              <w:rPr>
                <w:sz w:val="28"/>
                <w:szCs w:val="28"/>
              </w:rPr>
            </w:pPr>
            <w:r>
              <w:rPr>
                <w:sz w:val="28"/>
                <w:szCs w:val="28"/>
              </w:rPr>
              <w:t>N° de téléphone :</w:t>
            </w:r>
          </w:p>
        </w:tc>
        <w:tc>
          <w:tcPr>
            <w:tcW w:w="6379" w:type="dxa"/>
          </w:tcPr>
          <w:p w14:paraId="610E659C" w14:textId="77777777" w:rsidR="008046CB" w:rsidRDefault="008046CB">
            <w:pPr>
              <w:tabs>
                <w:tab w:val="left" w:pos="5103"/>
              </w:tabs>
              <w:spacing w:after="0" w:line="240" w:lineRule="auto"/>
              <w:contextualSpacing/>
              <w:rPr>
                <w:sz w:val="28"/>
                <w:szCs w:val="28"/>
              </w:rPr>
            </w:pPr>
          </w:p>
        </w:tc>
      </w:tr>
      <w:tr w:rsidR="008046CB" w14:paraId="11DAC13C" w14:textId="77777777" w:rsidTr="00924E77">
        <w:trPr>
          <w:trHeight w:val="527"/>
        </w:trPr>
        <w:tc>
          <w:tcPr>
            <w:tcW w:w="3964" w:type="dxa"/>
          </w:tcPr>
          <w:p w14:paraId="08F7646D" w14:textId="77777777" w:rsidR="008046CB" w:rsidRDefault="00000000">
            <w:pPr>
              <w:tabs>
                <w:tab w:val="left" w:pos="5103"/>
              </w:tabs>
              <w:spacing w:after="0" w:line="240" w:lineRule="auto"/>
              <w:contextualSpacing/>
              <w:rPr>
                <w:sz w:val="28"/>
                <w:szCs w:val="28"/>
              </w:rPr>
            </w:pPr>
            <w:r>
              <w:rPr>
                <w:sz w:val="28"/>
                <w:szCs w:val="28"/>
              </w:rPr>
              <w:t>Adresse mail :</w:t>
            </w:r>
          </w:p>
        </w:tc>
        <w:tc>
          <w:tcPr>
            <w:tcW w:w="6379" w:type="dxa"/>
          </w:tcPr>
          <w:p w14:paraId="15D47009" w14:textId="77777777" w:rsidR="008046CB" w:rsidRDefault="008046CB">
            <w:pPr>
              <w:tabs>
                <w:tab w:val="left" w:pos="5103"/>
              </w:tabs>
              <w:spacing w:after="0" w:line="240" w:lineRule="auto"/>
              <w:contextualSpacing/>
              <w:rPr>
                <w:sz w:val="28"/>
                <w:szCs w:val="28"/>
              </w:rPr>
            </w:pPr>
          </w:p>
        </w:tc>
      </w:tr>
    </w:tbl>
    <w:p w14:paraId="1033D954" w14:textId="77777777" w:rsidR="008046CB" w:rsidRDefault="008046CB">
      <w:pPr>
        <w:tabs>
          <w:tab w:val="left" w:pos="5103"/>
        </w:tabs>
        <w:contextualSpacing/>
        <w:rPr>
          <w:sz w:val="20"/>
          <w:szCs w:val="20"/>
        </w:rPr>
      </w:pPr>
    </w:p>
    <w:p w14:paraId="30252207" w14:textId="77777777" w:rsidR="008046CB" w:rsidRDefault="00000000">
      <w:pPr>
        <w:tabs>
          <w:tab w:val="left" w:pos="5103"/>
        </w:tabs>
        <w:contextualSpacing/>
        <w:rPr>
          <w:sz w:val="28"/>
          <w:szCs w:val="28"/>
        </w:rPr>
      </w:pPr>
      <w:r>
        <w:rPr>
          <w:noProof/>
          <w:sz w:val="28"/>
          <w:szCs w:val="28"/>
          <w:lang w:eastAsia="fr-FR"/>
        </w:rPr>
        <mc:AlternateContent>
          <mc:Choice Requires="wps">
            <w:drawing>
              <wp:anchor distT="0" distB="0" distL="114300" distR="114300" simplePos="0" relativeHeight="251663360" behindDoc="0" locked="0" layoutInCell="1" allowOverlap="1" wp14:anchorId="040EB5CA" wp14:editId="4360AC26">
                <wp:simplePos x="0" y="0"/>
                <wp:positionH relativeFrom="column">
                  <wp:posOffset>1204595</wp:posOffset>
                </wp:positionH>
                <wp:positionV relativeFrom="paragraph">
                  <wp:posOffset>53975</wp:posOffset>
                </wp:positionV>
                <wp:extent cx="201930" cy="121285"/>
                <wp:effectExtent l="0" t="0" r="7620" b="0"/>
                <wp:wrapNone/>
                <wp:docPr id="1" name="Rectangle 3"/>
                <wp:cNvGraphicFramePr/>
                <a:graphic xmlns:a="http://schemas.openxmlformats.org/drawingml/2006/main">
                  <a:graphicData uri="http://schemas.microsoft.com/office/word/2010/wordprocessingShape">
                    <wps:wsp>
                      <wps:cNvSpPr/>
                      <wps:spPr>
                        <a:xfrm>
                          <a:off x="0" y="0"/>
                          <a:ext cx="201930" cy="1212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Rectangle 3" o:spid="_x0000_s1026" o:spt="1" style="position:absolute;left:0pt;margin-left:94.85pt;margin-top:4.25pt;height:9.55pt;width:15.9pt;z-index:251663360;v-text-anchor:middle;mso-width-relative:page;mso-height-relative:page;" filled="f" stroked="t" coordsize="21600,21600" o:gfxdata="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Fg1RXzXAAAACAEAAA8AAAAA&#10;AAAAAQAgAAAAIgAAAGRycy9kb3ducmV2LnhtbFBLAQIUABQAAAAIAIdO4kCvLLhdTgIAALYEAAAO&#10;AAAAAAAAAAEAIAAAACYBAABkcnMvZTJvRG9jLnhtbFBLBQYAAAAABgAGAFkBAADmBQAAAAA=&#10;">
                <v:fill on="f" focussize="0,0"/>
                <v:stroke weight="2pt" color="#000000 [3213]" joinstyle="round"/>
                <v:imagedata o:title=""/>
                <o:lock v:ext="edit" aspectratio="f"/>
              </v:rect>
            </w:pict>
          </mc:Fallback>
        </mc:AlternateContent>
      </w:r>
      <w:r>
        <w:rPr>
          <w:noProof/>
          <w:sz w:val="28"/>
          <w:szCs w:val="28"/>
        </w:rPr>
        <mc:AlternateContent>
          <mc:Choice Requires="wps">
            <w:drawing>
              <wp:anchor distT="0" distB="0" distL="114300" distR="114300" simplePos="0" relativeHeight="251660288" behindDoc="0" locked="0" layoutInCell="1" allowOverlap="1" wp14:anchorId="6EB8F642" wp14:editId="48CC349E">
                <wp:simplePos x="0" y="0"/>
                <wp:positionH relativeFrom="column">
                  <wp:posOffset>2517140</wp:posOffset>
                </wp:positionH>
                <wp:positionV relativeFrom="paragraph">
                  <wp:posOffset>60960</wp:posOffset>
                </wp:positionV>
                <wp:extent cx="201930" cy="121285"/>
                <wp:effectExtent l="0" t="0" r="7620" b="0"/>
                <wp:wrapNone/>
                <wp:docPr id="3" name="Rectangle 3"/>
                <wp:cNvGraphicFramePr/>
                <a:graphic xmlns:a="http://schemas.openxmlformats.org/drawingml/2006/main">
                  <a:graphicData uri="http://schemas.microsoft.com/office/word/2010/wordprocessingShape">
                    <wps:wsp>
                      <wps:cNvSpPr/>
                      <wps:spPr>
                        <a:xfrm>
                          <a:off x="0" y="0"/>
                          <a:ext cx="201930" cy="1212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_x0000_s1026" o:spid="_x0000_s1026" o:spt="1" style="position:absolute;left:0pt;margin-left:198.2pt;margin-top:4.8pt;height:9.55pt;width:15.9pt;z-index:251660288;v-text-anchor:middle;mso-width-relative:page;mso-height-relative:page;" filled="f" stroked="t" coordsize="21600,21600" o:gfxdata="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JvYfK3ZAAAACAEAAA8A&#10;AAAAAAAAAQAgAAAAIgAAAGRycy9kb3ducmV2LnhtbFBLAQIUABQAAAAIAIdO4kB5892vTwIAALYE&#10;AAAOAAAAAAAAAAEAIAAAACgBAABkcnMvZTJvRG9jLnhtbFBLBQYAAAAABgAGAFkBAADpBQAAAAA=&#10;">
                <v:fill on="f" focussize="0,0"/>
                <v:stroke weight="2pt" color="#000000 [3213]" joinstyle="round"/>
                <v:imagedata o:title=""/>
                <o:lock v:ext="edit" aspectratio="f"/>
              </v:rect>
            </w:pict>
          </mc:Fallback>
        </mc:AlternateContent>
      </w:r>
      <w:r>
        <w:rPr>
          <w:noProof/>
          <w:sz w:val="28"/>
          <w:szCs w:val="28"/>
        </w:rPr>
        <mc:AlternateContent>
          <mc:Choice Requires="wps">
            <w:drawing>
              <wp:anchor distT="0" distB="0" distL="114300" distR="114300" simplePos="0" relativeHeight="251661312" behindDoc="0" locked="0" layoutInCell="1" allowOverlap="1" wp14:anchorId="5D0B67F0" wp14:editId="199F5A86">
                <wp:simplePos x="0" y="0"/>
                <wp:positionH relativeFrom="column">
                  <wp:posOffset>3914775</wp:posOffset>
                </wp:positionH>
                <wp:positionV relativeFrom="paragraph">
                  <wp:posOffset>74930</wp:posOffset>
                </wp:positionV>
                <wp:extent cx="201930" cy="121285"/>
                <wp:effectExtent l="0" t="0" r="7620" b="0"/>
                <wp:wrapNone/>
                <wp:docPr id="4" name="Rectangle 4"/>
                <wp:cNvGraphicFramePr/>
                <a:graphic xmlns:a="http://schemas.openxmlformats.org/drawingml/2006/main">
                  <a:graphicData uri="http://schemas.microsoft.com/office/word/2010/wordprocessingShape">
                    <wps:wsp>
                      <wps:cNvSpPr/>
                      <wps:spPr>
                        <a:xfrm>
                          <a:off x="0" y="0"/>
                          <a:ext cx="201930" cy="1212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_x0000_s1026" o:spid="_x0000_s1026" o:spt="1" style="position:absolute;left:0pt;margin-left:308.25pt;margin-top:5.9pt;height:9.55pt;width:15.9pt;z-index:251661312;v-text-anchor:middle;mso-width-relative:page;mso-height-relative:page;" filled="f" stroked="t" coordsize="21600,21600" o:gfxdata="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SYeA6dgAAAAJAQAADwAA&#10;AAAAAAABACAAAAAiAAAAZHJzL2Rvd25yZXYueG1sUEsBAhQAFAAAAAgAh07iQKpFBy5PAgAAtgQA&#10;AA4AAAAAAAAAAQAgAAAAJwEAAGRycy9lMm9Eb2MueG1sUEsFBgAAAAAGAAYAWQEAAOgFAAAAAA==&#10;">
                <v:fill on="f" focussize="0,0"/>
                <v:stroke weight="2pt" color="#000000 [3213]" joinstyle="round"/>
                <v:imagedata o:title=""/>
                <o:lock v:ext="edit" aspectratio="f"/>
              </v:rect>
            </w:pict>
          </mc:Fallback>
        </mc:AlternateContent>
      </w:r>
      <w:r>
        <w:rPr>
          <w:noProof/>
          <w:sz w:val="28"/>
          <w:szCs w:val="28"/>
        </w:rPr>
        <mc:AlternateContent>
          <mc:Choice Requires="wps">
            <w:drawing>
              <wp:anchor distT="0" distB="0" distL="114300" distR="114300" simplePos="0" relativeHeight="251662336" behindDoc="0" locked="0" layoutInCell="1" allowOverlap="1" wp14:anchorId="11609595" wp14:editId="415732DF">
                <wp:simplePos x="0" y="0"/>
                <wp:positionH relativeFrom="column">
                  <wp:posOffset>5377815</wp:posOffset>
                </wp:positionH>
                <wp:positionV relativeFrom="paragraph">
                  <wp:posOffset>53975</wp:posOffset>
                </wp:positionV>
                <wp:extent cx="202565" cy="121285"/>
                <wp:effectExtent l="0" t="0" r="6985" b="0"/>
                <wp:wrapNone/>
                <wp:docPr id="6" name="Rectangle 6"/>
                <wp:cNvGraphicFramePr/>
                <a:graphic xmlns:a="http://schemas.openxmlformats.org/drawingml/2006/main">
                  <a:graphicData uri="http://schemas.microsoft.com/office/word/2010/wordprocessingShape">
                    <wps:wsp>
                      <wps:cNvSpPr/>
                      <wps:spPr>
                        <a:xfrm>
                          <a:off x="0" y="0"/>
                          <a:ext cx="202565" cy="1212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_x0000_s1026" o:spid="_x0000_s1026" o:spt="1" style="position:absolute;left:0pt;margin-left:423.45pt;margin-top:4.25pt;height:9.55pt;width:15.95pt;z-index:251662336;v-text-anchor:middle;mso-width-relative:page;mso-height-relative:page;" filled="f" stroked="t" coordsize="21600,21600" o:gfxdata="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W1eUHYAAAACAEAAA8A&#10;AAAAAAAAAQAgAAAAIgAAAGRycy9kb3ducmV2LnhtbFBLAQIUABQAAAAIAIdO4kAmeSARUAIAALYE&#10;AAAOAAAAAAAAAAEAIAAAACcBAABkcnMvZTJvRG9jLnhtbFBLBQYAAAAABgAGAFkBAADpBQAAAAA=&#10;">
                <v:fill on="f" focussize="0,0"/>
                <v:stroke weight="2pt" color="#000000 [3213]" joinstyle="round"/>
                <v:imagedata o:title=""/>
                <o:lock v:ext="edit" aspectratio="f"/>
              </v:rect>
            </w:pict>
          </mc:Fallback>
        </mc:AlternateContent>
      </w:r>
      <w:r>
        <w:rPr>
          <w:sz w:val="28"/>
          <w:szCs w:val="28"/>
        </w:rPr>
        <w:t>Règlement : CB                    Chèque</w:t>
      </w:r>
      <w:r>
        <w:rPr>
          <w:sz w:val="28"/>
          <w:szCs w:val="28"/>
        </w:rPr>
        <w:tab/>
        <w:t xml:space="preserve"> Espèces          </w:t>
      </w:r>
      <w:r>
        <w:rPr>
          <w:sz w:val="28"/>
          <w:szCs w:val="28"/>
        </w:rPr>
        <w:tab/>
        <w:t xml:space="preserve"> Virement</w:t>
      </w:r>
    </w:p>
    <w:p w14:paraId="128128E1" w14:textId="77777777" w:rsidR="008046CB" w:rsidRDefault="008046CB">
      <w:pPr>
        <w:tabs>
          <w:tab w:val="left" w:pos="5103"/>
        </w:tabs>
        <w:contextualSpacing/>
        <w:rPr>
          <w:sz w:val="12"/>
          <w:szCs w:val="12"/>
        </w:rPr>
      </w:pPr>
    </w:p>
    <w:tbl>
      <w:tblPr>
        <w:tblStyle w:val="Grilledutableau"/>
        <w:tblW w:w="8926" w:type="dxa"/>
        <w:tblLook w:val="04A0" w:firstRow="1" w:lastRow="0" w:firstColumn="1" w:lastColumn="0" w:noHBand="0" w:noVBand="1"/>
      </w:tblPr>
      <w:tblGrid>
        <w:gridCol w:w="2122"/>
        <w:gridCol w:w="2835"/>
        <w:gridCol w:w="1701"/>
        <w:gridCol w:w="2268"/>
      </w:tblGrid>
      <w:tr w:rsidR="008046CB" w14:paraId="6C2B8784" w14:textId="77777777" w:rsidTr="00BE60D3">
        <w:tc>
          <w:tcPr>
            <w:tcW w:w="2122" w:type="dxa"/>
          </w:tcPr>
          <w:p w14:paraId="0009F6C7" w14:textId="77777777" w:rsidR="008046CB" w:rsidRDefault="00000000">
            <w:pPr>
              <w:tabs>
                <w:tab w:val="left" w:pos="5103"/>
              </w:tabs>
              <w:spacing w:after="0" w:line="240" w:lineRule="auto"/>
              <w:contextualSpacing/>
              <w:rPr>
                <w:sz w:val="28"/>
                <w:szCs w:val="28"/>
              </w:rPr>
            </w:pPr>
            <w:r>
              <w:rPr>
                <w:sz w:val="28"/>
                <w:szCs w:val="28"/>
              </w:rPr>
              <w:t>Montant total :</w:t>
            </w:r>
          </w:p>
          <w:p w14:paraId="194CE083" w14:textId="77777777" w:rsidR="008046CB" w:rsidRDefault="008046CB">
            <w:pPr>
              <w:tabs>
                <w:tab w:val="left" w:pos="5103"/>
              </w:tabs>
              <w:spacing w:after="0" w:line="240" w:lineRule="auto"/>
              <w:contextualSpacing/>
              <w:rPr>
                <w:sz w:val="16"/>
                <w:szCs w:val="16"/>
              </w:rPr>
            </w:pPr>
          </w:p>
        </w:tc>
        <w:tc>
          <w:tcPr>
            <w:tcW w:w="2835" w:type="dxa"/>
          </w:tcPr>
          <w:p w14:paraId="354DC3DE" w14:textId="77777777" w:rsidR="008046CB" w:rsidRDefault="008046CB">
            <w:pPr>
              <w:tabs>
                <w:tab w:val="left" w:pos="5103"/>
              </w:tabs>
              <w:spacing w:after="0" w:line="240" w:lineRule="auto"/>
              <w:contextualSpacing/>
              <w:rPr>
                <w:sz w:val="28"/>
                <w:szCs w:val="28"/>
              </w:rPr>
            </w:pPr>
          </w:p>
        </w:tc>
        <w:tc>
          <w:tcPr>
            <w:tcW w:w="1701" w:type="dxa"/>
          </w:tcPr>
          <w:p w14:paraId="035FE2F7" w14:textId="77777777" w:rsidR="008046CB" w:rsidRDefault="00000000">
            <w:pPr>
              <w:tabs>
                <w:tab w:val="left" w:pos="5103"/>
              </w:tabs>
              <w:spacing w:after="0" w:line="240" w:lineRule="auto"/>
              <w:contextualSpacing/>
              <w:rPr>
                <w:sz w:val="28"/>
                <w:szCs w:val="28"/>
              </w:rPr>
            </w:pPr>
            <w:r>
              <w:rPr>
                <w:sz w:val="28"/>
                <w:szCs w:val="28"/>
              </w:rPr>
              <w:t>Date</w:t>
            </w:r>
          </w:p>
        </w:tc>
        <w:tc>
          <w:tcPr>
            <w:tcW w:w="2268" w:type="dxa"/>
          </w:tcPr>
          <w:p w14:paraId="1092D614" w14:textId="77777777" w:rsidR="008046CB" w:rsidRDefault="008046CB">
            <w:pPr>
              <w:tabs>
                <w:tab w:val="left" w:pos="5103"/>
              </w:tabs>
              <w:spacing w:after="0" w:line="240" w:lineRule="auto"/>
              <w:contextualSpacing/>
              <w:rPr>
                <w:sz w:val="28"/>
                <w:szCs w:val="28"/>
              </w:rPr>
            </w:pPr>
          </w:p>
        </w:tc>
      </w:tr>
    </w:tbl>
    <w:p w14:paraId="5CFAD361" w14:textId="77777777" w:rsidR="008046CB" w:rsidRDefault="008046CB">
      <w:pPr>
        <w:tabs>
          <w:tab w:val="left" w:pos="5103"/>
        </w:tabs>
        <w:contextualSpacing/>
        <w:rPr>
          <w:sz w:val="20"/>
          <w:szCs w:val="20"/>
        </w:rPr>
      </w:pPr>
    </w:p>
    <w:p w14:paraId="2259DCB2" w14:textId="77777777" w:rsidR="008046CB" w:rsidRDefault="00000000">
      <w:pPr>
        <w:tabs>
          <w:tab w:val="left" w:pos="5103"/>
        </w:tabs>
        <w:contextualSpacing/>
        <w:rPr>
          <w:color w:val="0070C0"/>
          <w:sz w:val="24"/>
          <w:szCs w:val="24"/>
        </w:rPr>
      </w:pPr>
      <w:r>
        <w:rPr>
          <w:sz w:val="28"/>
          <w:szCs w:val="28"/>
        </w:rPr>
        <w:t>Inscription :</w:t>
      </w:r>
      <w:r>
        <w:rPr>
          <w:color w:val="0070C0"/>
          <w:sz w:val="28"/>
          <w:szCs w:val="28"/>
        </w:rPr>
        <w:t xml:space="preserve"> </w:t>
      </w:r>
      <w:proofErr w:type="spellStart"/>
      <w:r>
        <w:rPr>
          <w:color w:val="0070C0"/>
          <w:sz w:val="28"/>
          <w:szCs w:val="28"/>
        </w:rPr>
        <w:t>Kavalog</w:t>
      </w:r>
      <w:proofErr w:type="spellEnd"/>
      <w:r>
        <w:rPr>
          <w:color w:val="0070C0"/>
          <w:sz w:val="28"/>
          <w:szCs w:val="28"/>
        </w:rPr>
        <w:t xml:space="preserve"> web </w:t>
      </w:r>
      <w:r>
        <w:rPr>
          <w:sz w:val="28"/>
          <w:szCs w:val="28"/>
        </w:rPr>
        <w:t xml:space="preserve">; mail </w:t>
      </w:r>
      <w:hyperlink r:id="rId7" w:history="1">
        <w:r w:rsidR="008046CB">
          <w:rPr>
            <w:rStyle w:val="Lienhypertexte"/>
            <w:sz w:val="24"/>
            <w:szCs w:val="24"/>
          </w:rPr>
          <w:t>accueil@ecolewaldhof.fr</w:t>
        </w:r>
      </w:hyperlink>
      <w:r>
        <w:t xml:space="preserve">   </w:t>
      </w:r>
      <w:r>
        <w:rPr>
          <w:sz w:val="28"/>
          <w:szCs w:val="28"/>
        </w:rPr>
        <w:t xml:space="preserve">ou </w:t>
      </w:r>
      <w:r>
        <w:rPr>
          <w:color w:val="0070C0"/>
          <w:sz w:val="28"/>
          <w:szCs w:val="28"/>
        </w:rPr>
        <w:t>03 88 96 60 57</w:t>
      </w:r>
    </w:p>
    <w:p w14:paraId="6C745FC5" w14:textId="77777777" w:rsidR="008046CB" w:rsidRDefault="00000000">
      <w:pPr>
        <w:tabs>
          <w:tab w:val="left" w:pos="5103"/>
        </w:tabs>
        <w:contextualSpacing/>
        <w:rPr>
          <w:sz w:val="28"/>
          <w:szCs w:val="28"/>
        </w:rPr>
      </w:pPr>
      <w:r>
        <w:rPr>
          <w:sz w:val="28"/>
          <w:szCs w:val="28"/>
        </w:rPr>
        <w:t>Le bulletin d’inscription accompagné de son paiement est à déposer à l’accueil et vaut inscription irrévocable au stage.</w:t>
      </w:r>
    </w:p>
    <w:p w14:paraId="3847487E" w14:textId="77777777" w:rsidR="008046CB" w:rsidRDefault="008046CB">
      <w:pPr>
        <w:tabs>
          <w:tab w:val="left" w:pos="5103"/>
        </w:tabs>
        <w:contextualSpacing/>
        <w:rPr>
          <w:sz w:val="16"/>
          <w:szCs w:val="16"/>
        </w:rPr>
      </w:pPr>
    </w:p>
    <w:tbl>
      <w:tblPr>
        <w:tblStyle w:val="Grilledutableau"/>
        <w:tblW w:w="0" w:type="auto"/>
        <w:tblInd w:w="-5" w:type="dxa"/>
        <w:tblLayout w:type="fixed"/>
        <w:tblLook w:val="04A0" w:firstRow="1" w:lastRow="0" w:firstColumn="1" w:lastColumn="0" w:noHBand="0" w:noVBand="1"/>
      </w:tblPr>
      <w:tblGrid>
        <w:gridCol w:w="1413"/>
        <w:gridCol w:w="1989"/>
        <w:gridCol w:w="2268"/>
        <w:gridCol w:w="2127"/>
        <w:gridCol w:w="2268"/>
      </w:tblGrid>
      <w:tr w:rsidR="008046CB" w14:paraId="49FF6CEA" w14:textId="77777777">
        <w:tc>
          <w:tcPr>
            <w:tcW w:w="1413" w:type="dxa"/>
          </w:tcPr>
          <w:p w14:paraId="21B4ED6E" w14:textId="77777777" w:rsidR="008046CB" w:rsidRDefault="00000000">
            <w:pPr>
              <w:tabs>
                <w:tab w:val="left" w:pos="5103"/>
              </w:tabs>
              <w:spacing w:after="0" w:line="240" w:lineRule="auto"/>
              <w:contextualSpacing/>
              <w:jc w:val="center"/>
              <w:rPr>
                <w:sz w:val="28"/>
                <w:szCs w:val="28"/>
              </w:rPr>
            </w:pPr>
            <w:r>
              <w:rPr>
                <w:sz w:val="28"/>
                <w:szCs w:val="28"/>
              </w:rPr>
              <w:t>Stage</w:t>
            </w:r>
          </w:p>
        </w:tc>
        <w:tc>
          <w:tcPr>
            <w:tcW w:w="1989" w:type="dxa"/>
          </w:tcPr>
          <w:p w14:paraId="35055EC4" w14:textId="77777777" w:rsidR="008046CB" w:rsidRDefault="00000000">
            <w:pPr>
              <w:tabs>
                <w:tab w:val="left" w:pos="5103"/>
              </w:tabs>
              <w:spacing w:after="0" w:line="240" w:lineRule="auto"/>
              <w:contextualSpacing/>
              <w:jc w:val="center"/>
              <w:rPr>
                <w:sz w:val="28"/>
                <w:szCs w:val="28"/>
              </w:rPr>
            </w:pPr>
            <w:r>
              <w:rPr>
                <w:sz w:val="28"/>
                <w:szCs w:val="28"/>
              </w:rPr>
              <w:t xml:space="preserve">Membre moins de </w:t>
            </w:r>
          </w:p>
          <w:p w14:paraId="2A115BD2" w14:textId="77777777" w:rsidR="008046CB" w:rsidRDefault="00000000">
            <w:pPr>
              <w:tabs>
                <w:tab w:val="left" w:pos="5103"/>
              </w:tabs>
              <w:spacing w:after="0" w:line="240" w:lineRule="auto"/>
              <w:contextualSpacing/>
              <w:jc w:val="center"/>
              <w:rPr>
                <w:sz w:val="28"/>
                <w:szCs w:val="28"/>
              </w:rPr>
            </w:pPr>
            <w:r>
              <w:rPr>
                <w:sz w:val="28"/>
                <w:szCs w:val="28"/>
              </w:rPr>
              <w:t>18 ans</w:t>
            </w:r>
          </w:p>
        </w:tc>
        <w:tc>
          <w:tcPr>
            <w:tcW w:w="2268" w:type="dxa"/>
          </w:tcPr>
          <w:p w14:paraId="76FC603A" w14:textId="77777777" w:rsidR="008046CB" w:rsidRDefault="00000000">
            <w:pPr>
              <w:tabs>
                <w:tab w:val="left" w:pos="5103"/>
              </w:tabs>
              <w:spacing w:after="0" w:line="240" w:lineRule="auto"/>
              <w:contextualSpacing/>
              <w:jc w:val="center"/>
              <w:rPr>
                <w:sz w:val="28"/>
                <w:szCs w:val="28"/>
              </w:rPr>
            </w:pPr>
            <w:r>
              <w:rPr>
                <w:sz w:val="28"/>
                <w:szCs w:val="28"/>
              </w:rPr>
              <w:t>Non-membre</w:t>
            </w:r>
          </w:p>
          <w:p w14:paraId="4B048236" w14:textId="77777777" w:rsidR="008046CB" w:rsidRDefault="00000000">
            <w:pPr>
              <w:tabs>
                <w:tab w:val="left" w:pos="5103"/>
              </w:tabs>
              <w:spacing w:after="0" w:line="240" w:lineRule="auto"/>
              <w:contextualSpacing/>
              <w:jc w:val="center"/>
              <w:rPr>
                <w:sz w:val="28"/>
                <w:szCs w:val="28"/>
              </w:rPr>
            </w:pPr>
            <w:proofErr w:type="gramStart"/>
            <w:r>
              <w:rPr>
                <w:sz w:val="28"/>
                <w:szCs w:val="28"/>
              </w:rPr>
              <w:t>moins</w:t>
            </w:r>
            <w:proofErr w:type="gramEnd"/>
            <w:r>
              <w:rPr>
                <w:sz w:val="28"/>
                <w:szCs w:val="28"/>
              </w:rPr>
              <w:t xml:space="preserve"> de </w:t>
            </w:r>
          </w:p>
          <w:p w14:paraId="07043640" w14:textId="77777777" w:rsidR="008046CB" w:rsidRDefault="00000000">
            <w:pPr>
              <w:tabs>
                <w:tab w:val="left" w:pos="5103"/>
              </w:tabs>
              <w:spacing w:after="0" w:line="240" w:lineRule="auto"/>
              <w:contextualSpacing/>
              <w:jc w:val="center"/>
              <w:rPr>
                <w:sz w:val="28"/>
                <w:szCs w:val="28"/>
              </w:rPr>
            </w:pPr>
            <w:r>
              <w:rPr>
                <w:sz w:val="28"/>
                <w:szCs w:val="28"/>
              </w:rPr>
              <w:t>18 ans</w:t>
            </w:r>
          </w:p>
        </w:tc>
        <w:tc>
          <w:tcPr>
            <w:tcW w:w="2127" w:type="dxa"/>
          </w:tcPr>
          <w:p w14:paraId="47A1E68D" w14:textId="77777777" w:rsidR="008046CB" w:rsidRDefault="00000000">
            <w:pPr>
              <w:tabs>
                <w:tab w:val="left" w:pos="5103"/>
              </w:tabs>
              <w:spacing w:after="0" w:line="240" w:lineRule="auto"/>
              <w:contextualSpacing/>
              <w:jc w:val="center"/>
              <w:rPr>
                <w:sz w:val="28"/>
                <w:szCs w:val="28"/>
              </w:rPr>
            </w:pPr>
            <w:r>
              <w:rPr>
                <w:sz w:val="28"/>
                <w:szCs w:val="28"/>
              </w:rPr>
              <w:t>Membre</w:t>
            </w:r>
          </w:p>
          <w:p w14:paraId="29169CFF" w14:textId="77777777" w:rsidR="008046CB" w:rsidRDefault="00000000">
            <w:pPr>
              <w:tabs>
                <w:tab w:val="left" w:pos="5103"/>
              </w:tabs>
              <w:spacing w:after="0" w:line="240" w:lineRule="auto"/>
              <w:contextualSpacing/>
              <w:jc w:val="center"/>
              <w:rPr>
                <w:sz w:val="28"/>
                <w:szCs w:val="28"/>
              </w:rPr>
            </w:pPr>
            <w:r>
              <w:rPr>
                <w:sz w:val="28"/>
                <w:szCs w:val="28"/>
              </w:rPr>
              <w:t>Plus de</w:t>
            </w:r>
          </w:p>
          <w:p w14:paraId="63919A15" w14:textId="77777777" w:rsidR="008046CB" w:rsidRDefault="00000000">
            <w:pPr>
              <w:tabs>
                <w:tab w:val="left" w:pos="5103"/>
              </w:tabs>
              <w:spacing w:after="0" w:line="240" w:lineRule="auto"/>
              <w:contextualSpacing/>
              <w:jc w:val="center"/>
              <w:rPr>
                <w:sz w:val="28"/>
                <w:szCs w:val="28"/>
              </w:rPr>
            </w:pPr>
            <w:r>
              <w:rPr>
                <w:sz w:val="28"/>
                <w:szCs w:val="28"/>
              </w:rPr>
              <w:t>18 ans</w:t>
            </w:r>
          </w:p>
        </w:tc>
        <w:tc>
          <w:tcPr>
            <w:tcW w:w="2268" w:type="dxa"/>
          </w:tcPr>
          <w:p w14:paraId="63D1015A" w14:textId="77777777" w:rsidR="008046CB" w:rsidRDefault="00000000">
            <w:pPr>
              <w:tabs>
                <w:tab w:val="left" w:pos="5103"/>
              </w:tabs>
              <w:spacing w:after="0" w:line="240" w:lineRule="auto"/>
              <w:contextualSpacing/>
              <w:jc w:val="center"/>
              <w:rPr>
                <w:sz w:val="28"/>
                <w:szCs w:val="28"/>
              </w:rPr>
            </w:pPr>
            <w:r>
              <w:rPr>
                <w:sz w:val="28"/>
                <w:szCs w:val="28"/>
              </w:rPr>
              <w:t>Non membre</w:t>
            </w:r>
          </w:p>
          <w:p w14:paraId="642DBED9" w14:textId="77777777" w:rsidR="008046CB" w:rsidRDefault="00000000">
            <w:pPr>
              <w:tabs>
                <w:tab w:val="left" w:pos="5103"/>
              </w:tabs>
              <w:spacing w:after="0" w:line="240" w:lineRule="auto"/>
              <w:contextualSpacing/>
              <w:jc w:val="center"/>
              <w:rPr>
                <w:sz w:val="28"/>
                <w:szCs w:val="28"/>
              </w:rPr>
            </w:pPr>
            <w:r>
              <w:rPr>
                <w:sz w:val="28"/>
                <w:szCs w:val="28"/>
              </w:rPr>
              <w:t>Plus de 18 ans</w:t>
            </w:r>
          </w:p>
        </w:tc>
      </w:tr>
      <w:tr w:rsidR="008046CB" w14:paraId="27D62E09" w14:textId="77777777">
        <w:trPr>
          <w:trHeight w:val="36"/>
        </w:trPr>
        <w:tc>
          <w:tcPr>
            <w:tcW w:w="1413" w:type="dxa"/>
          </w:tcPr>
          <w:p w14:paraId="67021DEE" w14:textId="77777777" w:rsidR="008046CB" w:rsidRDefault="00000000">
            <w:pPr>
              <w:tabs>
                <w:tab w:val="left" w:pos="5103"/>
              </w:tabs>
              <w:spacing w:after="0" w:line="240" w:lineRule="auto"/>
              <w:contextualSpacing/>
              <w:jc w:val="center"/>
              <w:rPr>
                <w:sz w:val="28"/>
                <w:szCs w:val="28"/>
              </w:rPr>
            </w:pPr>
            <w:r>
              <w:rPr>
                <w:sz w:val="28"/>
                <w:szCs w:val="28"/>
              </w:rPr>
              <w:t>5 jours</w:t>
            </w:r>
          </w:p>
        </w:tc>
        <w:tc>
          <w:tcPr>
            <w:tcW w:w="1989" w:type="dxa"/>
          </w:tcPr>
          <w:p w14:paraId="574313E4" w14:textId="77777777" w:rsidR="008046CB" w:rsidRDefault="00000000">
            <w:pPr>
              <w:tabs>
                <w:tab w:val="left" w:pos="5103"/>
              </w:tabs>
              <w:spacing w:after="0" w:line="240" w:lineRule="auto"/>
              <w:contextualSpacing/>
              <w:jc w:val="center"/>
              <w:rPr>
                <w:sz w:val="28"/>
                <w:szCs w:val="28"/>
              </w:rPr>
            </w:pPr>
            <w:r>
              <w:rPr>
                <w:sz w:val="28"/>
                <w:szCs w:val="28"/>
              </w:rPr>
              <w:t>300 €</w:t>
            </w:r>
          </w:p>
        </w:tc>
        <w:tc>
          <w:tcPr>
            <w:tcW w:w="2268" w:type="dxa"/>
          </w:tcPr>
          <w:p w14:paraId="435F0944" w14:textId="77777777" w:rsidR="008046CB" w:rsidRDefault="00000000">
            <w:pPr>
              <w:tabs>
                <w:tab w:val="left" w:pos="5103"/>
              </w:tabs>
              <w:spacing w:after="0" w:line="240" w:lineRule="auto"/>
              <w:contextualSpacing/>
              <w:jc w:val="center"/>
              <w:rPr>
                <w:sz w:val="28"/>
                <w:szCs w:val="28"/>
              </w:rPr>
            </w:pPr>
            <w:r>
              <w:rPr>
                <w:sz w:val="28"/>
                <w:szCs w:val="28"/>
              </w:rPr>
              <w:t>370 €</w:t>
            </w:r>
          </w:p>
        </w:tc>
        <w:tc>
          <w:tcPr>
            <w:tcW w:w="2127" w:type="dxa"/>
          </w:tcPr>
          <w:p w14:paraId="2FF33DB6" w14:textId="77777777" w:rsidR="008046CB" w:rsidRDefault="00000000">
            <w:pPr>
              <w:tabs>
                <w:tab w:val="left" w:pos="5103"/>
              </w:tabs>
              <w:spacing w:after="0" w:line="240" w:lineRule="auto"/>
              <w:contextualSpacing/>
              <w:jc w:val="center"/>
              <w:rPr>
                <w:sz w:val="28"/>
                <w:szCs w:val="28"/>
              </w:rPr>
            </w:pPr>
            <w:r>
              <w:rPr>
                <w:sz w:val="28"/>
                <w:szCs w:val="28"/>
              </w:rPr>
              <w:t>350 €</w:t>
            </w:r>
          </w:p>
        </w:tc>
        <w:tc>
          <w:tcPr>
            <w:tcW w:w="2268" w:type="dxa"/>
          </w:tcPr>
          <w:p w14:paraId="219337F3" w14:textId="77777777" w:rsidR="008046CB" w:rsidRDefault="00000000">
            <w:pPr>
              <w:tabs>
                <w:tab w:val="left" w:pos="5103"/>
              </w:tabs>
              <w:spacing w:after="0" w:line="240" w:lineRule="auto"/>
              <w:contextualSpacing/>
              <w:jc w:val="center"/>
              <w:rPr>
                <w:sz w:val="28"/>
                <w:szCs w:val="28"/>
              </w:rPr>
            </w:pPr>
            <w:r>
              <w:rPr>
                <w:sz w:val="28"/>
                <w:szCs w:val="28"/>
              </w:rPr>
              <w:t>420 €</w:t>
            </w:r>
          </w:p>
        </w:tc>
      </w:tr>
      <w:tr w:rsidR="008046CB" w14:paraId="37254ED5" w14:textId="77777777">
        <w:tc>
          <w:tcPr>
            <w:tcW w:w="1413" w:type="dxa"/>
          </w:tcPr>
          <w:p w14:paraId="5EB0D10E" w14:textId="77777777" w:rsidR="008046CB" w:rsidRDefault="00000000">
            <w:pPr>
              <w:tabs>
                <w:tab w:val="left" w:pos="5103"/>
              </w:tabs>
              <w:spacing w:after="0" w:line="240" w:lineRule="auto"/>
              <w:contextualSpacing/>
              <w:jc w:val="center"/>
              <w:rPr>
                <w:sz w:val="28"/>
                <w:szCs w:val="28"/>
              </w:rPr>
            </w:pPr>
            <w:r>
              <w:rPr>
                <w:sz w:val="28"/>
                <w:szCs w:val="28"/>
              </w:rPr>
              <w:t>4 jours</w:t>
            </w:r>
          </w:p>
        </w:tc>
        <w:tc>
          <w:tcPr>
            <w:tcW w:w="1989" w:type="dxa"/>
          </w:tcPr>
          <w:p w14:paraId="4050F25C" w14:textId="77777777" w:rsidR="008046CB" w:rsidRDefault="00000000">
            <w:pPr>
              <w:tabs>
                <w:tab w:val="left" w:pos="5103"/>
              </w:tabs>
              <w:spacing w:after="0" w:line="240" w:lineRule="auto"/>
              <w:contextualSpacing/>
              <w:jc w:val="center"/>
              <w:rPr>
                <w:sz w:val="28"/>
                <w:szCs w:val="28"/>
              </w:rPr>
            </w:pPr>
            <w:r>
              <w:rPr>
                <w:sz w:val="28"/>
                <w:szCs w:val="28"/>
              </w:rPr>
              <w:t>240 €</w:t>
            </w:r>
          </w:p>
        </w:tc>
        <w:tc>
          <w:tcPr>
            <w:tcW w:w="2268" w:type="dxa"/>
          </w:tcPr>
          <w:p w14:paraId="7C6E78F4" w14:textId="77777777" w:rsidR="008046CB" w:rsidRDefault="00000000">
            <w:pPr>
              <w:tabs>
                <w:tab w:val="left" w:pos="5103"/>
              </w:tabs>
              <w:spacing w:after="0" w:line="240" w:lineRule="auto"/>
              <w:contextualSpacing/>
              <w:jc w:val="center"/>
              <w:rPr>
                <w:sz w:val="28"/>
                <w:szCs w:val="28"/>
              </w:rPr>
            </w:pPr>
            <w:r>
              <w:rPr>
                <w:sz w:val="28"/>
                <w:szCs w:val="28"/>
              </w:rPr>
              <w:t>296 €</w:t>
            </w:r>
          </w:p>
        </w:tc>
        <w:tc>
          <w:tcPr>
            <w:tcW w:w="2127" w:type="dxa"/>
          </w:tcPr>
          <w:p w14:paraId="3523180F" w14:textId="77777777" w:rsidR="008046CB" w:rsidRDefault="00000000">
            <w:pPr>
              <w:tabs>
                <w:tab w:val="left" w:pos="5103"/>
              </w:tabs>
              <w:spacing w:after="0" w:line="240" w:lineRule="auto"/>
              <w:contextualSpacing/>
              <w:jc w:val="center"/>
              <w:rPr>
                <w:sz w:val="28"/>
                <w:szCs w:val="28"/>
              </w:rPr>
            </w:pPr>
            <w:r>
              <w:rPr>
                <w:sz w:val="28"/>
                <w:szCs w:val="28"/>
              </w:rPr>
              <w:t>280 €</w:t>
            </w:r>
          </w:p>
        </w:tc>
        <w:tc>
          <w:tcPr>
            <w:tcW w:w="2268" w:type="dxa"/>
          </w:tcPr>
          <w:p w14:paraId="1E5ED530" w14:textId="77777777" w:rsidR="008046CB" w:rsidRDefault="00000000">
            <w:pPr>
              <w:tabs>
                <w:tab w:val="left" w:pos="5103"/>
              </w:tabs>
              <w:spacing w:after="0" w:line="240" w:lineRule="auto"/>
              <w:contextualSpacing/>
              <w:jc w:val="center"/>
              <w:rPr>
                <w:sz w:val="28"/>
                <w:szCs w:val="28"/>
              </w:rPr>
            </w:pPr>
            <w:r>
              <w:rPr>
                <w:sz w:val="28"/>
                <w:szCs w:val="28"/>
              </w:rPr>
              <w:t>336 €</w:t>
            </w:r>
          </w:p>
        </w:tc>
      </w:tr>
      <w:tr w:rsidR="008046CB" w14:paraId="587C4E7A" w14:textId="77777777">
        <w:tc>
          <w:tcPr>
            <w:tcW w:w="1413" w:type="dxa"/>
          </w:tcPr>
          <w:p w14:paraId="2D4E044B" w14:textId="77777777" w:rsidR="008046CB" w:rsidRDefault="00000000">
            <w:pPr>
              <w:tabs>
                <w:tab w:val="left" w:pos="5103"/>
              </w:tabs>
              <w:spacing w:after="0" w:line="240" w:lineRule="auto"/>
              <w:contextualSpacing/>
              <w:jc w:val="center"/>
              <w:rPr>
                <w:sz w:val="28"/>
                <w:szCs w:val="28"/>
              </w:rPr>
            </w:pPr>
            <w:r>
              <w:rPr>
                <w:sz w:val="28"/>
                <w:szCs w:val="28"/>
              </w:rPr>
              <w:t>3 jours</w:t>
            </w:r>
          </w:p>
        </w:tc>
        <w:tc>
          <w:tcPr>
            <w:tcW w:w="1989" w:type="dxa"/>
          </w:tcPr>
          <w:p w14:paraId="25076C97" w14:textId="77777777" w:rsidR="008046CB" w:rsidRDefault="00000000">
            <w:pPr>
              <w:tabs>
                <w:tab w:val="left" w:pos="5103"/>
              </w:tabs>
              <w:spacing w:after="0" w:line="240" w:lineRule="auto"/>
              <w:contextualSpacing/>
              <w:jc w:val="center"/>
              <w:rPr>
                <w:sz w:val="28"/>
                <w:szCs w:val="28"/>
              </w:rPr>
            </w:pPr>
            <w:r>
              <w:rPr>
                <w:sz w:val="28"/>
                <w:szCs w:val="28"/>
              </w:rPr>
              <w:t>180 €</w:t>
            </w:r>
          </w:p>
        </w:tc>
        <w:tc>
          <w:tcPr>
            <w:tcW w:w="2268" w:type="dxa"/>
          </w:tcPr>
          <w:p w14:paraId="28DDB14D" w14:textId="77777777" w:rsidR="008046CB" w:rsidRDefault="00000000">
            <w:pPr>
              <w:tabs>
                <w:tab w:val="left" w:pos="5103"/>
              </w:tabs>
              <w:spacing w:after="0" w:line="240" w:lineRule="auto"/>
              <w:contextualSpacing/>
              <w:jc w:val="center"/>
              <w:rPr>
                <w:sz w:val="28"/>
                <w:szCs w:val="28"/>
              </w:rPr>
            </w:pPr>
            <w:r>
              <w:rPr>
                <w:sz w:val="28"/>
                <w:szCs w:val="28"/>
              </w:rPr>
              <w:t>222 €</w:t>
            </w:r>
          </w:p>
        </w:tc>
        <w:tc>
          <w:tcPr>
            <w:tcW w:w="2127" w:type="dxa"/>
          </w:tcPr>
          <w:p w14:paraId="5BE7A5A5" w14:textId="77777777" w:rsidR="008046CB" w:rsidRDefault="00000000">
            <w:pPr>
              <w:tabs>
                <w:tab w:val="left" w:pos="5103"/>
              </w:tabs>
              <w:spacing w:after="0" w:line="240" w:lineRule="auto"/>
              <w:contextualSpacing/>
              <w:jc w:val="center"/>
              <w:rPr>
                <w:sz w:val="28"/>
                <w:szCs w:val="28"/>
              </w:rPr>
            </w:pPr>
            <w:r>
              <w:rPr>
                <w:sz w:val="28"/>
                <w:szCs w:val="28"/>
              </w:rPr>
              <w:t>210 €</w:t>
            </w:r>
          </w:p>
        </w:tc>
        <w:tc>
          <w:tcPr>
            <w:tcW w:w="2268" w:type="dxa"/>
          </w:tcPr>
          <w:p w14:paraId="60CAA081" w14:textId="77777777" w:rsidR="008046CB" w:rsidRDefault="00000000">
            <w:pPr>
              <w:tabs>
                <w:tab w:val="left" w:pos="5103"/>
              </w:tabs>
              <w:spacing w:after="0" w:line="240" w:lineRule="auto"/>
              <w:contextualSpacing/>
              <w:jc w:val="center"/>
              <w:rPr>
                <w:sz w:val="28"/>
                <w:szCs w:val="28"/>
              </w:rPr>
            </w:pPr>
            <w:r>
              <w:rPr>
                <w:sz w:val="28"/>
                <w:szCs w:val="28"/>
              </w:rPr>
              <w:t>252 €</w:t>
            </w:r>
          </w:p>
        </w:tc>
      </w:tr>
      <w:tr w:rsidR="008046CB" w14:paraId="322EB75D" w14:textId="77777777">
        <w:tc>
          <w:tcPr>
            <w:tcW w:w="1413" w:type="dxa"/>
          </w:tcPr>
          <w:p w14:paraId="33DB8174" w14:textId="77777777" w:rsidR="008046CB" w:rsidRDefault="00000000">
            <w:pPr>
              <w:tabs>
                <w:tab w:val="left" w:pos="5103"/>
              </w:tabs>
              <w:spacing w:after="0" w:line="240" w:lineRule="auto"/>
              <w:contextualSpacing/>
              <w:jc w:val="center"/>
              <w:rPr>
                <w:sz w:val="28"/>
                <w:szCs w:val="28"/>
              </w:rPr>
            </w:pPr>
            <w:r>
              <w:rPr>
                <w:sz w:val="28"/>
                <w:szCs w:val="28"/>
              </w:rPr>
              <w:t>2 jours</w:t>
            </w:r>
          </w:p>
        </w:tc>
        <w:tc>
          <w:tcPr>
            <w:tcW w:w="1989" w:type="dxa"/>
          </w:tcPr>
          <w:p w14:paraId="0701FE89" w14:textId="77777777" w:rsidR="008046CB" w:rsidRDefault="00000000">
            <w:pPr>
              <w:tabs>
                <w:tab w:val="left" w:pos="5103"/>
              </w:tabs>
              <w:spacing w:after="0" w:line="240" w:lineRule="auto"/>
              <w:contextualSpacing/>
              <w:jc w:val="center"/>
              <w:rPr>
                <w:sz w:val="28"/>
                <w:szCs w:val="28"/>
              </w:rPr>
            </w:pPr>
            <w:r>
              <w:rPr>
                <w:sz w:val="28"/>
                <w:szCs w:val="28"/>
              </w:rPr>
              <w:t>120 €</w:t>
            </w:r>
          </w:p>
        </w:tc>
        <w:tc>
          <w:tcPr>
            <w:tcW w:w="2268" w:type="dxa"/>
          </w:tcPr>
          <w:p w14:paraId="728E7481" w14:textId="77777777" w:rsidR="008046CB" w:rsidRDefault="00000000">
            <w:pPr>
              <w:tabs>
                <w:tab w:val="left" w:pos="5103"/>
              </w:tabs>
              <w:spacing w:after="0" w:line="240" w:lineRule="auto"/>
              <w:contextualSpacing/>
              <w:jc w:val="center"/>
              <w:rPr>
                <w:sz w:val="28"/>
                <w:szCs w:val="28"/>
              </w:rPr>
            </w:pPr>
            <w:r>
              <w:rPr>
                <w:sz w:val="28"/>
                <w:szCs w:val="28"/>
              </w:rPr>
              <w:t>148 €</w:t>
            </w:r>
          </w:p>
        </w:tc>
        <w:tc>
          <w:tcPr>
            <w:tcW w:w="2127" w:type="dxa"/>
          </w:tcPr>
          <w:p w14:paraId="5E18758B" w14:textId="77777777" w:rsidR="008046CB" w:rsidRDefault="00000000">
            <w:pPr>
              <w:tabs>
                <w:tab w:val="left" w:pos="5103"/>
              </w:tabs>
              <w:spacing w:after="0" w:line="240" w:lineRule="auto"/>
              <w:contextualSpacing/>
              <w:jc w:val="center"/>
              <w:rPr>
                <w:sz w:val="28"/>
                <w:szCs w:val="28"/>
              </w:rPr>
            </w:pPr>
            <w:r>
              <w:rPr>
                <w:sz w:val="28"/>
                <w:szCs w:val="28"/>
              </w:rPr>
              <w:t>140 €</w:t>
            </w:r>
          </w:p>
        </w:tc>
        <w:tc>
          <w:tcPr>
            <w:tcW w:w="2268" w:type="dxa"/>
          </w:tcPr>
          <w:p w14:paraId="6B6238EC" w14:textId="77777777" w:rsidR="008046CB" w:rsidRDefault="00000000">
            <w:pPr>
              <w:tabs>
                <w:tab w:val="left" w:pos="5103"/>
              </w:tabs>
              <w:spacing w:after="0" w:line="240" w:lineRule="auto"/>
              <w:contextualSpacing/>
              <w:jc w:val="center"/>
              <w:rPr>
                <w:sz w:val="28"/>
                <w:szCs w:val="28"/>
              </w:rPr>
            </w:pPr>
            <w:r>
              <w:rPr>
                <w:sz w:val="28"/>
                <w:szCs w:val="28"/>
              </w:rPr>
              <w:t>168 €</w:t>
            </w:r>
          </w:p>
        </w:tc>
      </w:tr>
      <w:tr w:rsidR="008046CB" w14:paraId="7F3C956D" w14:textId="77777777">
        <w:trPr>
          <w:trHeight w:val="369"/>
        </w:trPr>
        <w:tc>
          <w:tcPr>
            <w:tcW w:w="1413" w:type="dxa"/>
          </w:tcPr>
          <w:p w14:paraId="453D278D" w14:textId="77777777" w:rsidR="008046CB" w:rsidRDefault="00000000">
            <w:pPr>
              <w:tabs>
                <w:tab w:val="left" w:pos="5103"/>
              </w:tabs>
              <w:spacing w:after="0" w:line="240" w:lineRule="auto"/>
              <w:contextualSpacing/>
              <w:jc w:val="center"/>
              <w:rPr>
                <w:sz w:val="28"/>
                <w:szCs w:val="28"/>
              </w:rPr>
            </w:pPr>
            <w:r>
              <w:rPr>
                <w:sz w:val="28"/>
                <w:szCs w:val="28"/>
              </w:rPr>
              <w:t>1 jour</w:t>
            </w:r>
          </w:p>
        </w:tc>
        <w:tc>
          <w:tcPr>
            <w:tcW w:w="1989" w:type="dxa"/>
          </w:tcPr>
          <w:p w14:paraId="562331F9" w14:textId="77777777" w:rsidR="008046CB" w:rsidRDefault="00000000">
            <w:pPr>
              <w:tabs>
                <w:tab w:val="left" w:pos="5103"/>
              </w:tabs>
              <w:spacing w:after="0" w:line="240" w:lineRule="auto"/>
              <w:contextualSpacing/>
              <w:jc w:val="center"/>
              <w:rPr>
                <w:sz w:val="28"/>
                <w:szCs w:val="28"/>
              </w:rPr>
            </w:pPr>
            <w:r>
              <w:rPr>
                <w:sz w:val="28"/>
                <w:szCs w:val="28"/>
              </w:rPr>
              <w:t>60 €</w:t>
            </w:r>
          </w:p>
        </w:tc>
        <w:tc>
          <w:tcPr>
            <w:tcW w:w="2268" w:type="dxa"/>
          </w:tcPr>
          <w:p w14:paraId="1F4110ED" w14:textId="77777777" w:rsidR="008046CB" w:rsidRDefault="00000000">
            <w:pPr>
              <w:tabs>
                <w:tab w:val="left" w:pos="5103"/>
              </w:tabs>
              <w:spacing w:after="0" w:line="240" w:lineRule="auto"/>
              <w:contextualSpacing/>
              <w:jc w:val="center"/>
              <w:rPr>
                <w:sz w:val="28"/>
                <w:szCs w:val="28"/>
              </w:rPr>
            </w:pPr>
            <w:r>
              <w:rPr>
                <w:sz w:val="28"/>
                <w:szCs w:val="28"/>
              </w:rPr>
              <w:t>74 €</w:t>
            </w:r>
          </w:p>
        </w:tc>
        <w:tc>
          <w:tcPr>
            <w:tcW w:w="2127" w:type="dxa"/>
          </w:tcPr>
          <w:p w14:paraId="1E33040E" w14:textId="77777777" w:rsidR="008046CB" w:rsidRDefault="00000000">
            <w:pPr>
              <w:tabs>
                <w:tab w:val="left" w:pos="5103"/>
              </w:tabs>
              <w:spacing w:after="0" w:line="240" w:lineRule="auto"/>
              <w:contextualSpacing/>
              <w:jc w:val="center"/>
              <w:rPr>
                <w:sz w:val="28"/>
                <w:szCs w:val="28"/>
              </w:rPr>
            </w:pPr>
            <w:r>
              <w:rPr>
                <w:sz w:val="28"/>
                <w:szCs w:val="28"/>
              </w:rPr>
              <w:t>70 €</w:t>
            </w:r>
          </w:p>
        </w:tc>
        <w:tc>
          <w:tcPr>
            <w:tcW w:w="2268" w:type="dxa"/>
          </w:tcPr>
          <w:p w14:paraId="262F4A28" w14:textId="77777777" w:rsidR="008046CB" w:rsidRDefault="00000000">
            <w:pPr>
              <w:tabs>
                <w:tab w:val="left" w:pos="5103"/>
              </w:tabs>
              <w:spacing w:after="0" w:line="240" w:lineRule="auto"/>
              <w:contextualSpacing/>
              <w:jc w:val="center"/>
              <w:rPr>
                <w:sz w:val="28"/>
                <w:szCs w:val="28"/>
              </w:rPr>
            </w:pPr>
            <w:r>
              <w:rPr>
                <w:sz w:val="28"/>
                <w:szCs w:val="28"/>
              </w:rPr>
              <w:t>84 €</w:t>
            </w:r>
          </w:p>
        </w:tc>
      </w:tr>
      <w:tr w:rsidR="008046CB" w14:paraId="773716B0" w14:textId="77777777">
        <w:tc>
          <w:tcPr>
            <w:tcW w:w="1413" w:type="dxa"/>
          </w:tcPr>
          <w:p w14:paraId="523D7FF1" w14:textId="77777777" w:rsidR="008046CB" w:rsidRDefault="00000000">
            <w:pPr>
              <w:tabs>
                <w:tab w:val="left" w:pos="5103"/>
              </w:tabs>
              <w:spacing w:after="0" w:line="240" w:lineRule="auto"/>
              <w:contextualSpacing/>
              <w:jc w:val="center"/>
              <w:rPr>
                <w:sz w:val="28"/>
                <w:szCs w:val="28"/>
              </w:rPr>
            </w:pPr>
            <w:proofErr w:type="gramStart"/>
            <w:r>
              <w:rPr>
                <w:sz w:val="28"/>
                <w:szCs w:val="28"/>
              </w:rPr>
              <w:t>½</w:t>
            </w:r>
            <w:proofErr w:type="gramEnd"/>
            <w:r>
              <w:rPr>
                <w:sz w:val="28"/>
                <w:szCs w:val="28"/>
              </w:rPr>
              <w:t xml:space="preserve"> journée</w:t>
            </w:r>
          </w:p>
        </w:tc>
        <w:tc>
          <w:tcPr>
            <w:tcW w:w="1989" w:type="dxa"/>
          </w:tcPr>
          <w:p w14:paraId="1C621872" w14:textId="77777777" w:rsidR="008046CB" w:rsidRDefault="00000000">
            <w:pPr>
              <w:tabs>
                <w:tab w:val="left" w:pos="5103"/>
              </w:tabs>
              <w:spacing w:after="0" w:line="240" w:lineRule="auto"/>
              <w:contextualSpacing/>
              <w:jc w:val="center"/>
              <w:rPr>
                <w:sz w:val="28"/>
                <w:szCs w:val="28"/>
              </w:rPr>
            </w:pPr>
            <w:r>
              <w:rPr>
                <w:sz w:val="28"/>
                <w:szCs w:val="28"/>
              </w:rPr>
              <w:t>30 €</w:t>
            </w:r>
          </w:p>
        </w:tc>
        <w:tc>
          <w:tcPr>
            <w:tcW w:w="2268" w:type="dxa"/>
          </w:tcPr>
          <w:p w14:paraId="7A50835C" w14:textId="77777777" w:rsidR="008046CB" w:rsidRDefault="00000000">
            <w:pPr>
              <w:tabs>
                <w:tab w:val="left" w:pos="5103"/>
              </w:tabs>
              <w:spacing w:after="0" w:line="240" w:lineRule="auto"/>
              <w:contextualSpacing/>
              <w:jc w:val="center"/>
              <w:rPr>
                <w:sz w:val="28"/>
                <w:szCs w:val="28"/>
              </w:rPr>
            </w:pPr>
            <w:r>
              <w:rPr>
                <w:sz w:val="28"/>
                <w:szCs w:val="28"/>
              </w:rPr>
              <w:t>37 €</w:t>
            </w:r>
          </w:p>
        </w:tc>
        <w:tc>
          <w:tcPr>
            <w:tcW w:w="2127" w:type="dxa"/>
          </w:tcPr>
          <w:p w14:paraId="7DCC583B" w14:textId="77777777" w:rsidR="008046CB" w:rsidRDefault="00000000">
            <w:pPr>
              <w:tabs>
                <w:tab w:val="left" w:pos="5103"/>
              </w:tabs>
              <w:spacing w:after="0" w:line="240" w:lineRule="auto"/>
              <w:contextualSpacing/>
              <w:jc w:val="center"/>
              <w:rPr>
                <w:sz w:val="28"/>
                <w:szCs w:val="28"/>
              </w:rPr>
            </w:pPr>
            <w:r>
              <w:rPr>
                <w:sz w:val="28"/>
                <w:szCs w:val="28"/>
              </w:rPr>
              <w:t>35 €</w:t>
            </w:r>
          </w:p>
        </w:tc>
        <w:tc>
          <w:tcPr>
            <w:tcW w:w="2268" w:type="dxa"/>
          </w:tcPr>
          <w:p w14:paraId="2361BA5C" w14:textId="77777777" w:rsidR="008046CB" w:rsidRDefault="00000000">
            <w:pPr>
              <w:tabs>
                <w:tab w:val="left" w:pos="5103"/>
              </w:tabs>
              <w:spacing w:after="0" w:line="240" w:lineRule="auto"/>
              <w:contextualSpacing/>
              <w:jc w:val="center"/>
              <w:rPr>
                <w:sz w:val="28"/>
                <w:szCs w:val="28"/>
              </w:rPr>
            </w:pPr>
            <w:r>
              <w:rPr>
                <w:sz w:val="28"/>
                <w:szCs w:val="28"/>
              </w:rPr>
              <w:t>42 €</w:t>
            </w:r>
          </w:p>
        </w:tc>
      </w:tr>
      <w:tr w:rsidR="00924E77" w14:paraId="147C8AED" w14:textId="77777777" w:rsidTr="00924E77">
        <w:tc>
          <w:tcPr>
            <w:tcW w:w="5670" w:type="dxa"/>
            <w:gridSpan w:val="3"/>
          </w:tcPr>
          <w:p w14:paraId="223FA81D" w14:textId="4B731870" w:rsidR="00924E77" w:rsidRPr="00BE60D3" w:rsidRDefault="00924E77" w:rsidP="00924E77">
            <w:pPr>
              <w:tabs>
                <w:tab w:val="left" w:pos="5103"/>
              </w:tabs>
              <w:spacing w:after="0" w:line="240" w:lineRule="auto"/>
              <w:contextualSpacing/>
              <w:rPr>
                <w:b/>
                <w:bCs/>
                <w:sz w:val="28"/>
                <w:szCs w:val="28"/>
                <w:u w:val="single"/>
              </w:rPr>
            </w:pPr>
            <w:r>
              <w:rPr>
                <w:b/>
                <w:bCs/>
                <w:sz w:val="28"/>
                <w:szCs w:val="28"/>
              </w:rPr>
              <w:t>Déjeuner au Relais -   8 €/repas (plat + dessert)</w:t>
            </w:r>
          </w:p>
        </w:tc>
        <w:tc>
          <w:tcPr>
            <w:tcW w:w="4395" w:type="dxa"/>
            <w:gridSpan w:val="2"/>
          </w:tcPr>
          <w:p w14:paraId="7E44123C" w14:textId="2F204038" w:rsidR="00924E77" w:rsidRDefault="00924E77" w:rsidP="00924E77">
            <w:pPr>
              <w:tabs>
                <w:tab w:val="left" w:pos="5103"/>
              </w:tabs>
              <w:spacing w:after="0" w:line="240" w:lineRule="auto"/>
              <w:contextualSpacing/>
              <w:rPr>
                <w:b/>
                <w:bCs/>
                <w:sz w:val="28"/>
                <w:szCs w:val="28"/>
              </w:rPr>
            </w:pPr>
            <w:r>
              <w:rPr>
                <w:b/>
                <w:bCs/>
                <w:sz w:val="28"/>
                <w:szCs w:val="28"/>
              </w:rPr>
              <w:t xml:space="preserve">Nb de repas </w:t>
            </w:r>
            <w:r>
              <w:rPr>
                <w:b/>
                <w:bCs/>
                <w:sz w:val="28"/>
                <w:szCs w:val="28"/>
              </w:rPr>
              <w:t>à réserver</w:t>
            </w:r>
            <w:r>
              <w:rPr>
                <w:b/>
                <w:bCs/>
                <w:sz w:val="28"/>
                <w:szCs w:val="28"/>
              </w:rPr>
              <w:t> :</w:t>
            </w:r>
          </w:p>
        </w:tc>
      </w:tr>
    </w:tbl>
    <w:p w14:paraId="08EA54C8" w14:textId="77777777" w:rsidR="008046CB" w:rsidRDefault="008046CB">
      <w:pPr>
        <w:tabs>
          <w:tab w:val="left" w:pos="5103"/>
        </w:tabs>
        <w:contextualSpacing/>
        <w:rPr>
          <w:sz w:val="28"/>
          <w:szCs w:val="28"/>
        </w:rPr>
      </w:pPr>
    </w:p>
    <w:p w14:paraId="20C3365A" w14:textId="77777777" w:rsidR="008046CB" w:rsidRDefault="008046CB">
      <w:pPr>
        <w:tabs>
          <w:tab w:val="left" w:pos="5103"/>
        </w:tabs>
        <w:contextualSpacing/>
        <w:rPr>
          <w:sz w:val="28"/>
          <w:szCs w:val="28"/>
        </w:rPr>
      </w:pPr>
    </w:p>
    <w:p w14:paraId="7C08EF49" w14:textId="77777777" w:rsidR="008046CB" w:rsidRDefault="008046CB">
      <w:pPr>
        <w:tabs>
          <w:tab w:val="left" w:pos="5103"/>
        </w:tabs>
        <w:contextualSpacing/>
        <w:rPr>
          <w:sz w:val="28"/>
          <w:szCs w:val="28"/>
        </w:rPr>
      </w:pPr>
    </w:p>
    <w:p w14:paraId="7DD0C67E" w14:textId="77777777" w:rsidR="008046CB" w:rsidRDefault="00000000" w:rsidP="00BE60D3">
      <w:pPr>
        <w:tabs>
          <w:tab w:val="left" w:pos="5103"/>
        </w:tabs>
        <w:contextualSpacing/>
        <w:jc w:val="both"/>
        <w:rPr>
          <w:sz w:val="28"/>
          <w:szCs w:val="28"/>
        </w:rPr>
      </w:pPr>
      <w:r>
        <w:rPr>
          <w:sz w:val="28"/>
          <w:szCs w:val="28"/>
        </w:rPr>
        <w:t xml:space="preserve">Je déclare avoir pris connaissance et accepté les conditions générales de vente des prestations équestres, les conditions d’assurance de la licence fédérale et les possibilités qui me sont données de souscrire des garanties complémentaires, ainsi que des clauses du règlement intérieur mis à disposition sur simple demande et en téléchargement </w:t>
      </w:r>
      <w:proofErr w:type="gramStart"/>
      <w:r>
        <w:rPr>
          <w:sz w:val="28"/>
          <w:szCs w:val="28"/>
        </w:rPr>
        <w:t>sous:</w:t>
      </w:r>
      <w:proofErr w:type="gramEnd"/>
      <w:r>
        <w:rPr>
          <w:sz w:val="28"/>
          <w:szCs w:val="28"/>
        </w:rPr>
        <w:t xml:space="preserve"> </w:t>
      </w:r>
      <w:r>
        <w:rPr>
          <w:color w:val="0070C0"/>
          <w:sz w:val="28"/>
          <w:szCs w:val="28"/>
        </w:rPr>
        <w:t>www.ecolewaldhof.fr</w:t>
      </w:r>
      <w:r>
        <w:rPr>
          <w:sz w:val="28"/>
          <w:szCs w:val="28"/>
        </w:rPr>
        <w:t xml:space="preserve">.  </w:t>
      </w:r>
      <w:r>
        <w:rPr>
          <w:sz w:val="28"/>
          <w:szCs w:val="28"/>
        </w:rPr>
        <w:tab/>
      </w:r>
    </w:p>
    <w:p w14:paraId="4D5BBD18" w14:textId="77777777" w:rsidR="008046CB" w:rsidRDefault="008046CB">
      <w:pPr>
        <w:tabs>
          <w:tab w:val="left" w:pos="5103"/>
        </w:tabs>
        <w:ind w:right="-166"/>
        <w:contextualSpacing/>
        <w:rPr>
          <w:sz w:val="28"/>
          <w:szCs w:val="28"/>
        </w:rPr>
      </w:pPr>
    </w:p>
    <w:p w14:paraId="53721C28" w14:textId="77777777" w:rsidR="008046CB" w:rsidRDefault="008046CB">
      <w:pPr>
        <w:tabs>
          <w:tab w:val="left" w:pos="5103"/>
        </w:tabs>
        <w:ind w:right="-166"/>
        <w:contextualSpacing/>
        <w:rPr>
          <w:sz w:val="28"/>
          <w:szCs w:val="28"/>
        </w:rPr>
      </w:pPr>
    </w:p>
    <w:tbl>
      <w:tblPr>
        <w:tblStyle w:val="Grilledutableau"/>
        <w:tblW w:w="10768" w:type="dxa"/>
        <w:tblLook w:val="04A0" w:firstRow="1" w:lastRow="0" w:firstColumn="1" w:lastColumn="0" w:noHBand="0" w:noVBand="1"/>
      </w:tblPr>
      <w:tblGrid>
        <w:gridCol w:w="4390"/>
        <w:gridCol w:w="6378"/>
      </w:tblGrid>
      <w:tr w:rsidR="008046CB" w14:paraId="7FFA1264" w14:textId="77777777">
        <w:tc>
          <w:tcPr>
            <w:tcW w:w="4390" w:type="dxa"/>
          </w:tcPr>
          <w:p w14:paraId="5BAF0D96" w14:textId="77777777" w:rsidR="008046CB" w:rsidRDefault="00000000">
            <w:pPr>
              <w:tabs>
                <w:tab w:val="left" w:pos="5103"/>
              </w:tabs>
              <w:spacing w:after="0" w:line="240" w:lineRule="auto"/>
              <w:contextualSpacing/>
              <w:jc w:val="both"/>
              <w:rPr>
                <w:sz w:val="28"/>
                <w:szCs w:val="28"/>
              </w:rPr>
            </w:pPr>
            <w:r>
              <w:rPr>
                <w:sz w:val="28"/>
                <w:szCs w:val="28"/>
              </w:rPr>
              <w:t>Signature du cavalier ou son représentant légal si mineur :</w:t>
            </w:r>
          </w:p>
          <w:p w14:paraId="65A91246" w14:textId="77777777" w:rsidR="008046CB" w:rsidRDefault="008046CB">
            <w:pPr>
              <w:tabs>
                <w:tab w:val="left" w:pos="5103"/>
              </w:tabs>
              <w:spacing w:after="0" w:line="240" w:lineRule="auto"/>
              <w:contextualSpacing/>
              <w:jc w:val="both"/>
            </w:pPr>
          </w:p>
        </w:tc>
        <w:tc>
          <w:tcPr>
            <w:tcW w:w="6378" w:type="dxa"/>
          </w:tcPr>
          <w:p w14:paraId="222EFF04" w14:textId="77777777" w:rsidR="008046CB" w:rsidRDefault="00000000">
            <w:pPr>
              <w:tabs>
                <w:tab w:val="left" w:pos="5103"/>
              </w:tabs>
              <w:spacing w:after="0" w:line="240" w:lineRule="auto"/>
              <w:contextualSpacing/>
              <w:rPr>
                <w:sz w:val="28"/>
                <w:szCs w:val="28"/>
              </w:rPr>
            </w:pPr>
            <w:r>
              <w:rPr>
                <w:noProof/>
                <w:sz w:val="28"/>
                <w:szCs w:val="28"/>
              </w:rPr>
              <w:drawing>
                <wp:anchor distT="0" distB="0" distL="114300" distR="114300" simplePos="0" relativeHeight="251664384" behindDoc="0" locked="0" layoutInCell="1" allowOverlap="1" wp14:anchorId="49476243" wp14:editId="7171E322">
                  <wp:simplePos x="0" y="0"/>
                  <wp:positionH relativeFrom="column">
                    <wp:posOffset>-3072056</wp:posOffset>
                  </wp:positionH>
                  <wp:positionV relativeFrom="paragraph">
                    <wp:posOffset>-311623</wp:posOffset>
                  </wp:positionV>
                  <wp:extent cx="7181997" cy="1870710"/>
                  <wp:effectExtent l="0" t="0" r="0" b="0"/>
                  <wp:wrapNone/>
                  <wp:docPr id="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pic:cNvPicPr>
                            <a:picLocks noChangeAspect="1"/>
                          </pic:cNvPicPr>
                        </pic:nvPicPr>
                        <pic:blipFill>
                          <a:blip r:embed="rId8">
                            <a:extLst>
                              <a:ext uri="{28A0092B-C50C-407E-A947-70E740481C1C}">
                                <a14:useLocalDpi xmlns:a14="http://schemas.microsoft.com/office/drawing/2010/main" val="0"/>
                              </a:ext>
                            </a:extLst>
                          </a:blip>
                          <a:srcRect l="29957" t="19048" r="30828" b="63011"/>
                          <a:stretch>
                            <a:fillRect/>
                          </a:stretch>
                        </pic:blipFill>
                        <pic:spPr>
                          <a:xfrm>
                            <a:off x="0" y="0"/>
                            <a:ext cx="7252041" cy="1888955"/>
                          </a:xfrm>
                          <a:prstGeom prst="rect">
                            <a:avLst/>
                          </a:prstGeom>
                        </pic:spPr>
                      </pic:pic>
                    </a:graphicData>
                  </a:graphic>
                  <wp14:sizeRelH relativeFrom="margin">
                    <wp14:pctWidth>0</wp14:pctWidth>
                  </wp14:sizeRelH>
                  <wp14:sizeRelV relativeFrom="margin">
                    <wp14:pctHeight>0</wp14:pctHeight>
                  </wp14:sizeRelV>
                </wp:anchor>
              </w:drawing>
            </w:r>
          </w:p>
        </w:tc>
      </w:tr>
    </w:tbl>
    <w:p w14:paraId="37A093A5" w14:textId="77777777" w:rsidR="008046CB" w:rsidRDefault="008046CB">
      <w:pPr>
        <w:tabs>
          <w:tab w:val="left" w:pos="5103"/>
        </w:tabs>
        <w:ind w:right="-166"/>
        <w:contextualSpacing/>
        <w:rPr>
          <w:sz w:val="28"/>
          <w:szCs w:val="28"/>
        </w:rPr>
      </w:pPr>
    </w:p>
    <w:p w14:paraId="264CEA99" w14:textId="77777777" w:rsidR="008046CB" w:rsidRDefault="008046CB">
      <w:pPr>
        <w:tabs>
          <w:tab w:val="left" w:pos="5103"/>
        </w:tabs>
        <w:ind w:right="-166"/>
        <w:contextualSpacing/>
        <w:rPr>
          <w:sz w:val="28"/>
          <w:szCs w:val="28"/>
        </w:rPr>
      </w:pPr>
    </w:p>
    <w:p w14:paraId="6FD0B843" w14:textId="77777777" w:rsidR="008046CB" w:rsidRDefault="008046CB">
      <w:pPr>
        <w:tabs>
          <w:tab w:val="left" w:pos="5103"/>
        </w:tabs>
        <w:ind w:right="-166"/>
        <w:contextualSpacing/>
        <w:rPr>
          <w:sz w:val="28"/>
          <w:szCs w:val="28"/>
        </w:rPr>
      </w:pPr>
    </w:p>
    <w:p w14:paraId="3539C386" w14:textId="0CA6854B" w:rsidR="008046CB" w:rsidRDefault="00000000">
      <w:pPr>
        <w:tabs>
          <w:tab w:val="left" w:pos="5103"/>
        </w:tabs>
        <w:ind w:right="-166"/>
        <w:contextualSpacing/>
        <w:rPr>
          <w:sz w:val="28"/>
          <w:szCs w:val="28"/>
        </w:rPr>
      </w:pPr>
      <w:r>
        <w:rPr>
          <w:sz w:val="28"/>
          <w:szCs w:val="28"/>
        </w:rPr>
        <w:t xml:space="preserve"> </w:t>
      </w:r>
    </w:p>
    <w:p w14:paraId="44B225CB" w14:textId="77777777" w:rsidR="00BE60D3" w:rsidRDefault="00BE60D3">
      <w:pPr>
        <w:tabs>
          <w:tab w:val="left" w:pos="5103"/>
        </w:tabs>
        <w:ind w:right="-166"/>
        <w:contextualSpacing/>
        <w:rPr>
          <w:sz w:val="28"/>
          <w:szCs w:val="28"/>
        </w:rPr>
      </w:pPr>
    </w:p>
    <w:p w14:paraId="6319ADC9" w14:textId="77777777" w:rsidR="00BE60D3" w:rsidRDefault="00BE60D3">
      <w:pPr>
        <w:tabs>
          <w:tab w:val="left" w:pos="5103"/>
        </w:tabs>
        <w:ind w:right="-166"/>
        <w:contextualSpacing/>
        <w:rPr>
          <w:sz w:val="28"/>
          <w:szCs w:val="28"/>
        </w:rPr>
      </w:pPr>
    </w:p>
    <w:p w14:paraId="330E247D" w14:textId="2745CD85" w:rsidR="00BE60D3" w:rsidRDefault="00BE60D3">
      <w:pPr>
        <w:tabs>
          <w:tab w:val="left" w:pos="5103"/>
        </w:tabs>
        <w:ind w:right="-166"/>
        <w:contextualSpacing/>
        <w:rPr>
          <w:sz w:val="28"/>
          <w:szCs w:val="28"/>
        </w:rPr>
      </w:pPr>
      <w:r w:rsidRPr="00BE60D3">
        <w:rPr>
          <w:noProof/>
          <w:sz w:val="28"/>
          <w:szCs w:val="28"/>
        </w:rPr>
        <w:drawing>
          <wp:inline distT="0" distB="0" distL="0" distR="0" wp14:anchorId="3BEA1DF1" wp14:editId="6284D102">
            <wp:extent cx="6645910" cy="3385820"/>
            <wp:effectExtent l="0" t="0" r="2540" b="5080"/>
            <wp:docPr id="82740000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400005" name=""/>
                    <pic:cNvPicPr/>
                  </pic:nvPicPr>
                  <pic:blipFill>
                    <a:blip r:embed="rId9"/>
                    <a:stretch>
                      <a:fillRect/>
                    </a:stretch>
                  </pic:blipFill>
                  <pic:spPr>
                    <a:xfrm>
                      <a:off x="0" y="0"/>
                      <a:ext cx="6645910" cy="3385820"/>
                    </a:xfrm>
                    <a:prstGeom prst="rect">
                      <a:avLst/>
                    </a:prstGeom>
                  </pic:spPr>
                </pic:pic>
              </a:graphicData>
            </a:graphic>
          </wp:inline>
        </w:drawing>
      </w:r>
    </w:p>
    <w:sectPr w:rsidR="00BE60D3">
      <w:headerReference w:type="default" r:id="rId10"/>
      <w:footerReference w:type="default" r:id="rId11"/>
      <w:pgSz w:w="11906" w:h="16838"/>
      <w:pgMar w:top="720" w:right="720" w:bottom="720" w:left="720" w:header="708" w:footer="2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6D4A49" w14:textId="77777777" w:rsidR="00FB3179" w:rsidRDefault="00FB3179">
      <w:pPr>
        <w:spacing w:line="240" w:lineRule="auto"/>
      </w:pPr>
      <w:r>
        <w:separator/>
      </w:r>
    </w:p>
  </w:endnote>
  <w:endnote w:type="continuationSeparator" w:id="0">
    <w:p w14:paraId="721DB7BD" w14:textId="77777777" w:rsidR="00FB3179" w:rsidRDefault="00FB31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8447823"/>
      <w:docPartObj>
        <w:docPartGallery w:val="AutoText"/>
      </w:docPartObj>
    </w:sdtPr>
    <w:sdtContent>
      <w:p w14:paraId="534DB0BC" w14:textId="77777777" w:rsidR="008046CB" w:rsidRDefault="00000000">
        <w:pPr>
          <w:pStyle w:val="Pieddepage"/>
          <w:jc w:val="right"/>
        </w:pPr>
        <w:r>
          <w:fldChar w:fldCharType="begin"/>
        </w:r>
        <w:r>
          <w:instrText>PAGE   \* MERGEFORMAT</w:instrText>
        </w:r>
        <w:r>
          <w:fldChar w:fldCharType="separate"/>
        </w:r>
        <w:r>
          <w:t>2</w:t>
        </w:r>
        <w:r>
          <w:fldChar w:fldCharType="end"/>
        </w:r>
      </w:p>
    </w:sdtContent>
  </w:sdt>
  <w:p w14:paraId="6681FA68" w14:textId="77777777" w:rsidR="008046CB" w:rsidRDefault="008046CB">
    <w:pPr>
      <w:pStyle w:val="Pieddepage"/>
      <w:pBdr>
        <w:top w:val="single" w:sz="4" w:space="1" w:color="auto"/>
      </w:pBdr>
      <w:tabs>
        <w:tab w:val="clear" w:pos="9072"/>
        <w:tab w:val="right" w:pos="9356"/>
      </w:tabs>
      <w:ind w:left="-993" w:right="-709" w:firstLine="993"/>
      <w:jc w:val="center"/>
      <w:rPr>
        <w:rFonts w:ascii="Century Gothic" w:hAnsi="Century Gothic"/>
        <w:b/>
        <w:color w:val="00206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91A75F" w14:textId="77777777" w:rsidR="00FB3179" w:rsidRDefault="00FB3179">
      <w:pPr>
        <w:spacing w:after="0"/>
      </w:pPr>
      <w:r>
        <w:separator/>
      </w:r>
    </w:p>
  </w:footnote>
  <w:footnote w:type="continuationSeparator" w:id="0">
    <w:p w14:paraId="6FA344F9" w14:textId="77777777" w:rsidR="00FB3179" w:rsidRDefault="00FB317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34CE7" w14:textId="6FC52F59" w:rsidR="008046CB" w:rsidRDefault="00000000" w:rsidP="00435849">
    <w:pPr>
      <w:pStyle w:val="En-tte"/>
      <w:tabs>
        <w:tab w:val="clear" w:pos="9072"/>
      </w:tabs>
      <w:jc w:val="center"/>
      <w:rPr>
        <w:rFonts w:ascii="Century Gothic" w:hAnsi="Century Gothic"/>
        <w:b/>
        <w:color w:val="002060"/>
        <w:szCs w:val="16"/>
      </w:rPr>
    </w:pPr>
    <w:r>
      <w:rPr>
        <w:rFonts w:ascii="Century Gothic" w:hAnsi="Century Gothic"/>
        <w:b/>
        <w:noProof/>
        <w:color w:val="002060"/>
        <w:sz w:val="32"/>
        <w:lang w:eastAsia="fr-FR"/>
      </w:rPr>
      <w:drawing>
        <wp:anchor distT="0" distB="0" distL="114300" distR="114300" simplePos="0" relativeHeight="251659264" behindDoc="1" locked="0" layoutInCell="1" allowOverlap="1" wp14:anchorId="1DD93DD8" wp14:editId="32264A4E">
          <wp:simplePos x="0" y="0"/>
          <wp:positionH relativeFrom="column">
            <wp:posOffset>-66040</wp:posOffset>
          </wp:positionH>
          <wp:positionV relativeFrom="paragraph">
            <wp:posOffset>-188595</wp:posOffset>
          </wp:positionV>
          <wp:extent cx="927100" cy="775970"/>
          <wp:effectExtent l="19050" t="0" r="6202"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noChangeArrowheads="1"/>
                  </pic:cNvPicPr>
                </pic:nvPicPr>
                <pic:blipFill>
                  <a:blip r:embed="rId1" cstate="print"/>
                  <a:srcRect/>
                  <a:stretch>
                    <a:fillRect/>
                  </a:stretch>
                </pic:blipFill>
                <pic:spPr>
                  <a:xfrm>
                    <a:off x="0" y="0"/>
                    <a:ext cx="927248" cy="776177"/>
                  </a:xfrm>
                  <a:prstGeom prst="rect">
                    <a:avLst/>
                  </a:prstGeom>
                  <a:noFill/>
                </pic:spPr>
              </pic:pic>
            </a:graphicData>
          </a:graphic>
        </wp:anchor>
      </w:drawing>
    </w:r>
    <w:r>
      <w:rPr>
        <w:rFonts w:ascii="Century Gothic" w:hAnsi="Century Gothic"/>
        <w:b/>
        <w:color w:val="002060"/>
        <w:sz w:val="28"/>
        <w:szCs w:val="20"/>
      </w:rPr>
      <w:t xml:space="preserve">Stages </w:t>
    </w:r>
    <w:r w:rsidR="00A71C31">
      <w:rPr>
        <w:rFonts w:ascii="Century Gothic" w:hAnsi="Century Gothic"/>
        <w:b/>
        <w:color w:val="002060"/>
        <w:sz w:val="28"/>
        <w:szCs w:val="20"/>
      </w:rPr>
      <w:t>de P</w:t>
    </w:r>
    <w:r w:rsidR="00BE60D3">
      <w:rPr>
        <w:rFonts w:ascii="Century Gothic" w:hAnsi="Century Gothic"/>
        <w:b/>
        <w:color w:val="002060"/>
        <w:sz w:val="28"/>
        <w:szCs w:val="20"/>
      </w:rPr>
      <w:t>âques</w:t>
    </w:r>
    <w:r w:rsidR="00435849">
      <w:rPr>
        <w:rFonts w:ascii="Century Gothic" w:hAnsi="Century Gothic"/>
        <w:b/>
        <w:color w:val="002060"/>
        <w:sz w:val="28"/>
        <w:szCs w:val="20"/>
      </w:rPr>
      <w:t xml:space="preserve"> </w:t>
    </w:r>
    <w:r>
      <w:rPr>
        <w:rFonts w:ascii="Century Gothic" w:hAnsi="Century Gothic"/>
        <w:b/>
        <w:color w:val="002060"/>
        <w:sz w:val="28"/>
        <w:szCs w:val="20"/>
      </w:rPr>
      <w:t>2025</w:t>
    </w:r>
  </w:p>
  <w:p w14:paraId="5619E8E6" w14:textId="40182035" w:rsidR="008046CB" w:rsidRDefault="00000000" w:rsidP="00435849">
    <w:pPr>
      <w:pStyle w:val="En-tte"/>
      <w:tabs>
        <w:tab w:val="clear" w:pos="9072"/>
        <w:tab w:val="left" w:pos="1622"/>
        <w:tab w:val="left" w:pos="7841"/>
      </w:tabs>
      <w:jc w:val="center"/>
      <w:rPr>
        <w:rFonts w:ascii="Century Gothic" w:hAnsi="Century Gothic"/>
        <w:b/>
        <w:color w:val="002060"/>
        <w:sz w:val="48"/>
        <w:szCs w:val="36"/>
      </w:rPr>
    </w:pPr>
    <w:r>
      <w:rPr>
        <w:rFonts w:ascii="Century Gothic" w:hAnsi="Century Gothic"/>
        <w:b/>
        <w:color w:val="002060"/>
        <w:sz w:val="48"/>
        <w:szCs w:val="36"/>
      </w:rPr>
      <w:t>Bulletin d’inscription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B1D"/>
    <w:rsid w:val="0000445E"/>
    <w:rsid w:val="00005977"/>
    <w:rsid w:val="0000682B"/>
    <w:rsid w:val="000157FB"/>
    <w:rsid w:val="00022452"/>
    <w:rsid w:val="00034FBC"/>
    <w:rsid w:val="00053891"/>
    <w:rsid w:val="000541B7"/>
    <w:rsid w:val="00056333"/>
    <w:rsid w:val="00056599"/>
    <w:rsid w:val="0006163F"/>
    <w:rsid w:val="000631FD"/>
    <w:rsid w:val="00070385"/>
    <w:rsid w:val="00074061"/>
    <w:rsid w:val="00076D4C"/>
    <w:rsid w:val="00081E69"/>
    <w:rsid w:val="00087881"/>
    <w:rsid w:val="00090084"/>
    <w:rsid w:val="0009291E"/>
    <w:rsid w:val="00093850"/>
    <w:rsid w:val="000A6FA6"/>
    <w:rsid w:val="000B051F"/>
    <w:rsid w:val="000B2620"/>
    <w:rsid w:val="000C285C"/>
    <w:rsid w:val="000C2B10"/>
    <w:rsid w:val="000C663E"/>
    <w:rsid w:val="000E1FF8"/>
    <w:rsid w:val="000E4F74"/>
    <w:rsid w:val="000F0697"/>
    <w:rsid w:val="000F1DF9"/>
    <w:rsid w:val="0010209D"/>
    <w:rsid w:val="001032C0"/>
    <w:rsid w:val="00103FE3"/>
    <w:rsid w:val="00112F99"/>
    <w:rsid w:val="001130E9"/>
    <w:rsid w:val="00124143"/>
    <w:rsid w:val="0012717F"/>
    <w:rsid w:val="00145A81"/>
    <w:rsid w:val="00152D69"/>
    <w:rsid w:val="001545AF"/>
    <w:rsid w:val="00157D1F"/>
    <w:rsid w:val="00160AE2"/>
    <w:rsid w:val="001638DD"/>
    <w:rsid w:val="00171BB8"/>
    <w:rsid w:val="00172064"/>
    <w:rsid w:val="00172B9D"/>
    <w:rsid w:val="001735FE"/>
    <w:rsid w:val="001777A8"/>
    <w:rsid w:val="00187B7C"/>
    <w:rsid w:val="0019229A"/>
    <w:rsid w:val="00192E8F"/>
    <w:rsid w:val="0019783A"/>
    <w:rsid w:val="001A3B11"/>
    <w:rsid w:val="001B147F"/>
    <w:rsid w:val="001B1D57"/>
    <w:rsid w:val="001C143C"/>
    <w:rsid w:val="001C2066"/>
    <w:rsid w:val="001C2A99"/>
    <w:rsid w:val="001C2C5C"/>
    <w:rsid w:val="001D10E7"/>
    <w:rsid w:val="001D1265"/>
    <w:rsid w:val="001D1549"/>
    <w:rsid w:val="001D6BD2"/>
    <w:rsid w:val="001E53CA"/>
    <w:rsid w:val="001F5FD3"/>
    <w:rsid w:val="00200CB2"/>
    <w:rsid w:val="00202E71"/>
    <w:rsid w:val="00202ECE"/>
    <w:rsid w:val="002049FB"/>
    <w:rsid w:val="00207434"/>
    <w:rsid w:val="002213F7"/>
    <w:rsid w:val="00227327"/>
    <w:rsid w:val="002318F8"/>
    <w:rsid w:val="0023446D"/>
    <w:rsid w:val="00236B0D"/>
    <w:rsid w:val="002407E2"/>
    <w:rsid w:val="00252CA8"/>
    <w:rsid w:val="00257BAA"/>
    <w:rsid w:val="00257CEB"/>
    <w:rsid w:val="00263EB2"/>
    <w:rsid w:val="0026425C"/>
    <w:rsid w:val="00266967"/>
    <w:rsid w:val="002677BF"/>
    <w:rsid w:val="00277579"/>
    <w:rsid w:val="00286DD5"/>
    <w:rsid w:val="0029212E"/>
    <w:rsid w:val="002C042B"/>
    <w:rsid w:val="002C7B8E"/>
    <w:rsid w:val="002D1D8D"/>
    <w:rsid w:val="002E129D"/>
    <w:rsid w:val="00303458"/>
    <w:rsid w:val="00310760"/>
    <w:rsid w:val="0031480A"/>
    <w:rsid w:val="003275A9"/>
    <w:rsid w:val="0033532C"/>
    <w:rsid w:val="003406CA"/>
    <w:rsid w:val="00343492"/>
    <w:rsid w:val="003440D8"/>
    <w:rsid w:val="00345AF9"/>
    <w:rsid w:val="00357A43"/>
    <w:rsid w:val="00374B8F"/>
    <w:rsid w:val="00380068"/>
    <w:rsid w:val="00383619"/>
    <w:rsid w:val="00383798"/>
    <w:rsid w:val="00396B09"/>
    <w:rsid w:val="0039736F"/>
    <w:rsid w:val="003D7B75"/>
    <w:rsid w:val="003E1F6B"/>
    <w:rsid w:val="003F0396"/>
    <w:rsid w:val="004065E0"/>
    <w:rsid w:val="00407544"/>
    <w:rsid w:val="00413065"/>
    <w:rsid w:val="004143D7"/>
    <w:rsid w:val="00425312"/>
    <w:rsid w:val="00425B40"/>
    <w:rsid w:val="00426926"/>
    <w:rsid w:val="00430DE7"/>
    <w:rsid w:val="00433411"/>
    <w:rsid w:val="00434A02"/>
    <w:rsid w:val="00435849"/>
    <w:rsid w:val="00440916"/>
    <w:rsid w:val="00440F8A"/>
    <w:rsid w:val="004438A8"/>
    <w:rsid w:val="0044505C"/>
    <w:rsid w:val="00445361"/>
    <w:rsid w:val="00446ADF"/>
    <w:rsid w:val="00447334"/>
    <w:rsid w:val="00453A48"/>
    <w:rsid w:val="00455657"/>
    <w:rsid w:val="0046186C"/>
    <w:rsid w:val="00463A78"/>
    <w:rsid w:val="00471F35"/>
    <w:rsid w:val="004725FF"/>
    <w:rsid w:val="00475817"/>
    <w:rsid w:val="00482425"/>
    <w:rsid w:val="00490CF8"/>
    <w:rsid w:val="00491E41"/>
    <w:rsid w:val="004A402D"/>
    <w:rsid w:val="004B051A"/>
    <w:rsid w:val="004B2CDA"/>
    <w:rsid w:val="004B4826"/>
    <w:rsid w:val="004C44B0"/>
    <w:rsid w:val="004D5C30"/>
    <w:rsid w:val="004E3068"/>
    <w:rsid w:val="00501E45"/>
    <w:rsid w:val="00507BA7"/>
    <w:rsid w:val="00517A9E"/>
    <w:rsid w:val="0052136E"/>
    <w:rsid w:val="005215A3"/>
    <w:rsid w:val="0053442D"/>
    <w:rsid w:val="0053551A"/>
    <w:rsid w:val="00540698"/>
    <w:rsid w:val="0054168F"/>
    <w:rsid w:val="00543CC6"/>
    <w:rsid w:val="00553DC7"/>
    <w:rsid w:val="0055758A"/>
    <w:rsid w:val="00561D04"/>
    <w:rsid w:val="00562309"/>
    <w:rsid w:val="0056297C"/>
    <w:rsid w:val="0056587B"/>
    <w:rsid w:val="00566217"/>
    <w:rsid w:val="005674FB"/>
    <w:rsid w:val="00570903"/>
    <w:rsid w:val="005759A7"/>
    <w:rsid w:val="00587601"/>
    <w:rsid w:val="00592B63"/>
    <w:rsid w:val="00596447"/>
    <w:rsid w:val="005A02B5"/>
    <w:rsid w:val="005B5E84"/>
    <w:rsid w:val="005C11E3"/>
    <w:rsid w:val="005D1F43"/>
    <w:rsid w:val="005D4A18"/>
    <w:rsid w:val="005E6473"/>
    <w:rsid w:val="005F06B6"/>
    <w:rsid w:val="005F4A4F"/>
    <w:rsid w:val="00603387"/>
    <w:rsid w:val="006035B9"/>
    <w:rsid w:val="00606195"/>
    <w:rsid w:val="00610A86"/>
    <w:rsid w:val="006150A2"/>
    <w:rsid w:val="00620322"/>
    <w:rsid w:val="00622F05"/>
    <w:rsid w:val="00625E80"/>
    <w:rsid w:val="0063120C"/>
    <w:rsid w:val="006348A1"/>
    <w:rsid w:val="006364B0"/>
    <w:rsid w:val="00645452"/>
    <w:rsid w:val="006470C9"/>
    <w:rsid w:val="00651835"/>
    <w:rsid w:val="0066353C"/>
    <w:rsid w:val="006677FF"/>
    <w:rsid w:val="006710E5"/>
    <w:rsid w:val="006751F5"/>
    <w:rsid w:val="00680322"/>
    <w:rsid w:val="00685D0F"/>
    <w:rsid w:val="00694FA6"/>
    <w:rsid w:val="0069530A"/>
    <w:rsid w:val="006B551C"/>
    <w:rsid w:val="006C02F3"/>
    <w:rsid w:val="006C2D3F"/>
    <w:rsid w:val="006D0BAE"/>
    <w:rsid w:val="006D195F"/>
    <w:rsid w:val="006D62BD"/>
    <w:rsid w:val="006E3A0B"/>
    <w:rsid w:val="006E3EF5"/>
    <w:rsid w:val="006E68D6"/>
    <w:rsid w:val="006F4FA4"/>
    <w:rsid w:val="007122DB"/>
    <w:rsid w:val="00717753"/>
    <w:rsid w:val="00721D13"/>
    <w:rsid w:val="007516F5"/>
    <w:rsid w:val="0075188A"/>
    <w:rsid w:val="00753A33"/>
    <w:rsid w:val="007557B2"/>
    <w:rsid w:val="00773747"/>
    <w:rsid w:val="0078494E"/>
    <w:rsid w:val="007864D5"/>
    <w:rsid w:val="007969DC"/>
    <w:rsid w:val="0079726B"/>
    <w:rsid w:val="007A12E7"/>
    <w:rsid w:val="007A489C"/>
    <w:rsid w:val="007B4422"/>
    <w:rsid w:val="007B6ED8"/>
    <w:rsid w:val="007C0949"/>
    <w:rsid w:val="007C1089"/>
    <w:rsid w:val="007C731F"/>
    <w:rsid w:val="007D2661"/>
    <w:rsid w:val="007D3BD4"/>
    <w:rsid w:val="007D77F2"/>
    <w:rsid w:val="007E6F57"/>
    <w:rsid w:val="007E7D7C"/>
    <w:rsid w:val="007F2172"/>
    <w:rsid w:val="007F2BDC"/>
    <w:rsid w:val="008046CB"/>
    <w:rsid w:val="00830D2B"/>
    <w:rsid w:val="00852C58"/>
    <w:rsid w:val="008531A8"/>
    <w:rsid w:val="00854E2B"/>
    <w:rsid w:val="0086524A"/>
    <w:rsid w:val="00867C4A"/>
    <w:rsid w:val="00872E23"/>
    <w:rsid w:val="0087515A"/>
    <w:rsid w:val="00875949"/>
    <w:rsid w:val="0089542B"/>
    <w:rsid w:val="00895860"/>
    <w:rsid w:val="0089760C"/>
    <w:rsid w:val="008A0622"/>
    <w:rsid w:val="008A1E5D"/>
    <w:rsid w:val="008A51B4"/>
    <w:rsid w:val="008A5535"/>
    <w:rsid w:val="008B317D"/>
    <w:rsid w:val="008B3E0D"/>
    <w:rsid w:val="008C1F65"/>
    <w:rsid w:val="008D413F"/>
    <w:rsid w:val="008E6D1E"/>
    <w:rsid w:val="008F7285"/>
    <w:rsid w:val="009006AC"/>
    <w:rsid w:val="00905B5B"/>
    <w:rsid w:val="009102F7"/>
    <w:rsid w:val="00910BCD"/>
    <w:rsid w:val="00924E77"/>
    <w:rsid w:val="0092560D"/>
    <w:rsid w:val="009402FC"/>
    <w:rsid w:val="00971CD1"/>
    <w:rsid w:val="00982B46"/>
    <w:rsid w:val="00983BE5"/>
    <w:rsid w:val="00986E65"/>
    <w:rsid w:val="009A6CA9"/>
    <w:rsid w:val="009B7EF6"/>
    <w:rsid w:val="009C5DD0"/>
    <w:rsid w:val="009D24D9"/>
    <w:rsid w:val="009D3284"/>
    <w:rsid w:val="009D533A"/>
    <w:rsid w:val="009D78A5"/>
    <w:rsid w:val="009E288F"/>
    <w:rsid w:val="009F424A"/>
    <w:rsid w:val="009F4828"/>
    <w:rsid w:val="00A00D44"/>
    <w:rsid w:val="00A052A2"/>
    <w:rsid w:val="00A06EFC"/>
    <w:rsid w:val="00A143D5"/>
    <w:rsid w:val="00A2341F"/>
    <w:rsid w:val="00A30683"/>
    <w:rsid w:val="00A369DA"/>
    <w:rsid w:val="00A371BB"/>
    <w:rsid w:val="00A443F5"/>
    <w:rsid w:val="00A50802"/>
    <w:rsid w:val="00A5138E"/>
    <w:rsid w:val="00A70AD1"/>
    <w:rsid w:val="00A71152"/>
    <w:rsid w:val="00A71B2D"/>
    <w:rsid w:val="00A71C31"/>
    <w:rsid w:val="00A80C29"/>
    <w:rsid w:val="00A83EA1"/>
    <w:rsid w:val="00A94849"/>
    <w:rsid w:val="00A950E0"/>
    <w:rsid w:val="00AA5BF6"/>
    <w:rsid w:val="00AA6879"/>
    <w:rsid w:val="00AA7371"/>
    <w:rsid w:val="00AA7CA5"/>
    <w:rsid w:val="00AB3086"/>
    <w:rsid w:val="00AB3616"/>
    <w:rsid w:val="00AC2EFF"/>
    <w:rsid w:val="00AC30E0"/>
    <w:rsid w:val="00AD1186"/>
    <w:rsid w:val="00B00337"/>
    <w:rsid w:val="00B01656"/>
    <w:rsid w:val="00B05235"/>
    <w:rsid w:val="00B0788C"/>
    <w:rsid w:val="00B10B64"/>
    <w:rsid w:val="00B166CA"/>
    <w:rsid w:val="00B241FE"/>
    <w:rsid w:val="00B24C48"/>
    <w:rsid w:val="00B319A0"/>
    <w:rsid w:val="00B37690"/>
    <w:rsid w:val="00B37D94"/>
    <w:rsid w:val="00B41AA8"/>
    <w:rsid w:val="00B4609E"/>
    <w:rsid w:val="00B46543"/>
    <w:rsid w:val="00B715A6"/>
    <w:rsid w:val="00B759EE"/>
    <w:rsid w:val="00B87C48"/>
    <w:rsid w:val="00B911CB"/>
    <w:rsid w:val="00BB01B9"/>
    <w:rsid w:val="00BB3C8C"/>
    <w:rsid w:val="00BB5958"/>
    <w:rsid w:val="00BC4601"/>
    <w:rsid w:val="00BC6B11"/>
    <w:rsid w:val="00BD2428"/>
    <w:rsid w:val="00BD4E37"/>
    <w:rsid w:val="00BE2452"/>
    <w:rsid w:val="00BE60D3"/>
    <w:rsid w:val="00BF75F0"/>
    <w:rsid w:val="00BF7E5A"/>
    <w:rsid w:val="00C008FD"/>
    <w:rsid w:val="00C00EE0"/>
    <w:rsid w:val="00C063C5"/>
    <w:rsid w:val="00C2080A"/>
    <w:rsid w:val="00C23D47"/>
    <w:rsid w:val="00C351D1"/>
    <w:rsid w:val="00C40A10"/>
    <w:rsid w:val="00C40B68"/>
    <w:rsid w:val="00C41D5E"/>
    <w:rsid w:val="00C5295C"/>
    <w:rsid w:val="00C54D50"/>
    <w:rsid w:val="00C63004"/>
    <w:rsid w:val="00C772E3"/>
    <w:rsid w:val="00C844B8"/>
    <w:rsid w:val="00C86378"/>
    <w:rsid w:val="00C91348"/>
    <w:rsid w:val="00C93703"/>
    <w:rsid w:val="00C95F37"/>
    <w:rsid w:val="00C96528"/>
    <w:rsid w:val="00CA37A9"/>
    <w:rsid w:val="00CB2AF0"/>
    <w:rsid w:val="00CD3C68"/>
    <w:rsid w:val="00CE2B2E"/>
    <w:rsid w:val="00CF2939"/>
    <w:rsid w:val="00CF6ACB"/>
    <w:rsid w:val="00CF7491"/>
    <w:rsid w:val="00CF7D9A"/>
    <w:rsid w:val="00D00C55"/>
    <w:rsid w:val="00D02360"/>
    <w:rsid w:val="00D03F5E"/>
    <w:rsid w:val="00D2150B"/>
    <w:rsid w:val="00D24FE7"/>
    <w:rsid w:val="00D5118F"/>
    <w:rsid w:val="00D62456"/>
    <w:rsid w:val="00D62772"/>
    <w:rsid w:val="00D6449A"/>
    <w:rsid w:val="00D65349"/>
    <w:rsid w:val="00D65B1D"/>
    <w:rsid w:val="00D72ECE"/>
    <w:rsid w:val="00D75B44"/>
    <w:rsid w:val="00D974CD"/>
    <w:rsid w:val="00D97C0B"/>
    <w:rsid w:val="00DA2828"/>
    <w:rsid w:val="00DA3949"/>
    <w:rsid w:val="00DA6D21"/>
    <w:rsid w:val="00DB45FC"/>
    <w:rsid w:val="00DB4B88"/>
    <w:rsid w:val="00DC52C6"/>
    <w:rsid w:val="00DC54DB"/>
    <w:rsid w:val="00DD7A2B"/>
    <w:rsid w:val="00DE329F"/>
    <w:rsid w:val="00DE6F68"/>
    <w:rsid w:val="00E003B4"/>
    <w:rsid w:val="00E00E8B"/>
    <w:rsid w:val="00E02706"/>
    <w:rsid w:val="00E05ACD"/>
    <w:rsid w:val="00E06D39"/>
    <w:rsid w:val="00E10C14"/>
    <w:rsid w:val="00E16107"/>
    <w:rsid w:val="00E20541"/>
    <w:rsid w:val="00E32596"/>
    <w:rsid w:val="00E50E58"/>
    <w:rsid w:val="00E5457F"/>
    <w:rsid w:val="00E56A32"/>
    <w:rsid w:val="00E60177"/>
    <w:rsid w:val="00E63B30"/>
    <w:rsid w:val="00E668A9"/>
    <w:rsid w:val="00E67347"/>
    <w:rsid w:val="00E71166"/>
    <w:rsid w:val="00E74A3B"/>
    <w:rsid w:val="00E81BE0"/>
    <w:rsid w:val="00E841FC"/>
    <w:rsid w:val="00EA3CDA"/>
    <w:rsid w:val="00EA77FA"/>
    <w:rsid w:val="00EB419E"/>
    <w:rsid w:val="00EB5D51"/>
    <w:rsid w:val="00EC07D3"/>
    <w:rsid w:val="00EC3BF3"/>
    <w:rsid w:val="00EC602B"/>
    <w:rsid w:val="00EC6191"/>
    <w:rsid w:val="00ED0AFC"/>
    <w:rsid w:val="00EE356B"/>
    <w:rsid w:val="00EF0757"/>
    <w:rsid w:val="00EF0830"/>
    <w:rsid w:val="00EF76DB"/>
    <w:rsid w:val="00F0551B"/>
    <w:rsid w:val="00F210B2"/>
    <w:rsid w:val="00F22448"/>
    <w:rsid w:val="00F31885"/>
    <w:rsid w:val="00F360FD"/>
    <w:rsid w:val="00F36C11"/>
    <w:rsid w:val="00F46D04"/>
    <w:rsid w:val="00F472F9"/>
    <w:rsid w:val="00F614C7"/>
    <w:rsid w:val="00F65E49"/>
    <w:rsid w:val="00F751F1"/>
    <w:rsid w:val="00F80EFD"/>
    <w:rsid w:val="00F82384"/>
    <w:rsid w:val="00F917EF"/>
    <w:rsid w:val="00F91F3E"/>
    <w:rsid w:val="00F94069"/>
    <w:rsid w:val="00F94098"/>
    <w:rsid w:val="00FA1D08"/>
    <w:rsid w:val="00FB3179"/>
    <w:rsid w:val="00FB7268"/>
    <w:rsid w:val="00FC1AF0"/>
    <w:rsid w:val="00FC1E2F"/>
    <w:rsid w:val="00FC5A54"/>
    <w:rsid w:val="00FD21C6"/>
    <w:rsid w:val="00FD3291"/>
    <w:rsid w:val="00FE1E73"/>
    <w:rsid w:val="00FE73AC"/>
    <w:rsid w:val="00FF3E1A"/>
    <w:rsid w:val="00FF72B3"/>
    <w:rsid w:val="4F123C4B"/>
  </w:rsids>
  <m:mathPr>
    <m:mathFont m:val="Cambria Math"/>
    <m:brkBin m:val="before"/>
    <m:brkBinSub m:val="--"/>
    <m:smallFrac/>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24E4A77"/>
  <w15:docId w15:val="{7E1774B9-C2FB-4744-9ABC-D3D44A7EA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qFormat/>
    <w:rPr>
      <w:color w:val="0563C1"/>
      <w:u w:val="single"/>
    </w:rPr>
  </w:style>
  <w:style w:type="character" w:styleId="Lienhypertextesuivivisit">
    <w:name w:val="FollowedHyperlink"/>
    <w:basedOn w:val="Policepardfaut"/>
    <w:uiPriority w:val="99"/>
    <w:semiHidden/>
    <w:unhideWhenUsed/>
    <w:qFormat/>
    <w:rPr>
      <w:color w:val="800080" w:themeColor="followedHyperlink"/>
      <w:u w:val="single"/>
    </w:rPr>
  </w:style>
  <w:style w:type="paragraph" w:styleId="Pieddepage">
    <w:name w:val="footer"/>
    <w:basedOn w:val="Normal"/>
    <w:link w:val="PieddepageCar"/>
    <w:uiPriority w:val="99"/>
    <w:unhideWhenUsed/>
    <w:pPr>
      <w:tabs>
        <w:tab w:val="center" w:pos="4536"/>
        <w:tab w:val="right" w:pos="9072"/>
      </w:tabs>
      <w:spacing w:after="0" w:line="240" w:lineRule="auto"/>
    </w:p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qFormat/>
  </w:style>
  <w:style w:type="character" w:customStyle="1" w:styleId="PieddepageCar">
    <w:name w:val="Pied de page Car"/>
    <w:basedOn w:val="Policepardfaut"/>
    <w:link w:val="Pieddepage"/>
    <w:uiPriority w:val="99"/>
  </w:style>
  <w:style w:type="paragraph" w:styleId="Paragraphedeliste">
    <w:name w:val="List Paragraph"/>
    <w:basedOn w:val="Normal"/>
    <w:uiPriority w:val="34"/>
    <w:qFormat/>
    <w:pPr>
      <w:spacing w:after="0" w:line="240" w:lineRule="auto"/>
      <w:ind w:left="720"/>
    </w:pPr>
    <w:rPr>
      <w:rFonts w:ascii="Calibri" w:hAnsi="Calibri" w:cs="Calibri"/>
    </w:rPr>
  </w:style>
  <w:style w:type="table" w:styleId="Grilledutableau">
    <w:name w:val="Table Grid"/>
    <w:basedOn w:val="Tableau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basedOn w:val="Policepardfaut"/>
    <w:uiPriority w:val="99"/>
    <w:semiHidden/>
    <w:unhideWhenUsed/>
    <w:rPr>
      <w:color w:val="605E5C"/>
      <w:shd w:val="clear" w:color="auto" w:fill="E1DFDD"/>
    </w:rPr>
  </w:style>
  <w:style w:type="character" w:customStyle="1" w:styleId="Mentionnonrsolue2">
    <w:name w:val="Mention non résolue2"/>
    <w:basedOn w:val="Policepardfau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ecolewaldhof.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235</Words>
  <Characters>1298</Characters>
  <Application>Microsoft Office Word</Application>
  <DocSecurity>0</DocSecurity>
  <Lines>10</Lines>
  <Paragraphs>3</Paragraphs>
  <ScaleCrop>false</ScaleCrop>
  <Company>IGBMC</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CBM</dc:creator>
  <cp:lastModifiedBy>Ecole d'équitation du Waldhof Ecole d'équitation du Waldhof</cp:lastModifiedBy>
  <cp:revision>4</cp:revision>
  <cp:lastPrinted>2024-11-22T14:41:00Z</cp:lastPrinted>
  <dcterms:created xsi:type="dcterms:W3CDTF">2025-02-20T13:03:00Z</dcterms:created>
  <dcterms:modified xsi:type="dcterms:W3CDTF">2025-02-27T16:13:00Z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1036-12.2.0.18911</vt:lpwstr>
  </property>
  <property fmtid="{D5CDD505-2E9C-101B-9397-08002B2CF9AE}" pid="3" name="ICV">
    <vt:lpwstr>8158325789354E6294BE8727FF2E59AC_13</vt:lpwstr>
  </property>
</Properties>
</file>